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99CD3" w14:textId="77777777" w:rsidR="0052274F" w:rsidRPr="00152818" w:rsidRDefault="0052274F" w:rsidP="0052274F">
      <w:pPr>
        <w:pStyle w:val="Tekstpodstawowy"/>
        <w:spacing w:before="36"/>
        <w:jc w:val="center"/>
        <w:rPr>
          <w:rFonts w:ascii="Aptos" w:hAnsi="Aptos"/>
          <w:b/>
          <w:bCs/>
        </w:rPr>
      </w:pPr>
      <w:r w:rsidRPr="00152818">
        <w:rPr>
          <w:rFonts w:ascii="Aptos" w:hAnsi="Aptos"/>
          <w:b/>
          <w:bCs/>
          <w:lang w:val="x-none"/>
        </w:rPr>
        <w:t xml:space="preserve">UMOWA NR </w:t>
      </w:r>
      <w:r w:rsidRPr="00152818">
        <w:rPr>
          <w:rFonts w:ascii="Aptos" w:hAnsi="Aptos"/>
          <w:b/>
          <w:bCs/>
        </w:rPr>
        <w:t>…………</w:t>
      </w:r>
    </w:p>
    <w:p w14:paraId="74A0AA4E" w14:textId="374F0D8F" w:rsidR="0052274F" w:rsidRPr="00152818" w:rsidRDefault="0052274F" w:rsidP="0052274F">
      <w:pPr>
        <w:pStyle w:val="Tekstpodstawowy"/>
        <w:spacing w:before="36"/>
        <w:jc w:val="center"/>
        <w:rPr>
          <w:rFonts w:ascii="Aptos" w:hAnsi="Aptos"/>
        </w:rPr>
      </w:pPr>
      <w:r w:rsidRPr="00152818">
        <w:rPr>
          <w:rFonts w:ascii="Aptos" w:hAnsi="Aptos"/>
        </w:rPr>
        <w:t>(dalej: „Umowa”)</w:t>
      </w:r>
    </w:p>
    <w:p w14:paraId="05DC64B6" w14:textId="77777777" w:rsidR="0052274F" w:rsidRPr="00152818" w:rsidRDefault="0052274F" w:rsidP="0052274F">
      <w:pPr>
        <w:pStyle w:val="Tekstpodstawowy"/>
        <w:spacing w:before="36"/>
        <w:jc w:val="center"/>
        <w:rPr>
          <w:rFonts w:ascii="Aptos" w:hAnsi="Aptos"/>
        </w:rPr>
      </w:pPr>
    </w:p>
    <w:p w14:paraId="52B26054" w14:textId="3F4EBD44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>W dniu ………… roku w ……………………pomiędzy</w:t>
      </w:r>
    </w:p>
    <w:p w14:paraId="2026693C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</w:p>
    <w:p w14:paraId="7C9FD9CA" w14:textId="68A7D18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b/>
          <w:bCs/>
          <w:szCs w:val="22"/>
        </w:rPr>
        <w:t>Polską Akademią Nauk</w:t>
      </w:r>
      <w:r w:rsidRPr="00152818">
        <w:rPr>
          <w:rFonts w:ascii="Aptos" w:hAnsi="Aptos"/>
          <w:szCs w:val="22"/>
        </w:rPr>
        <w:t xml:space="preserve"> z siedzibą w Warszawie, (00-901), pl. Defilad 1, NIP: 525-157-50-83, , zwaną dalej „</w:t>
      </w:r>
      <w:r w:rsidR="00E8040C" w:rsidRPr="00152818">
        <w:rPr>
          <w:rFonts w:ascii="Aptos" w:hAnsi="Aptos"/>
          <w:szCs w:val="22"/>
        </w:rPr>
        <w:t>Kupujący</w:t>
      </w:r>
      <w:r w:rsidR="00A26EB0" w:rsidRPr="00152818">
        <w:rPr>
          <w:rFonts w:ascii="Aptos" w:hAnsi="Aptos"/>
          <w:szCs w:val="22"/>
        </w:rPr>
        <w:t>m</w:t>
      </w:r>
      <w:r w:rsidRPr="00152818">
        <w:rPr>
          <w:rFonts w:ascii="Aptos" w:hAnsi="Aptos"/>
          <w:szCs w:val="22"/>
        </w:rPr>
        <w:t xml:space="preserve">”, reprezentowaną przez: </w:t>
      </w:r>
      <w:r w:rsidR="00F82BE1" w:rsidRPr="00152818">
        <w:rPr>
          <w:rFonts w:ascii="Aptos" w:hAnsi="Aptos"/>
          <w:szCs w:val="22"/>
        </w:rPr>
        <w:t>………………..</w:t>
      </w:r>
      <w:r w:rsidRPr="00152818">
        <w:rPr>
          <w:rFonts w:ascii="Aptos" w:hAnsi="Aptos"/>
          <w:szCs w:val="22"/>
        </w:rPr>
        <w:t xml:space="preserve"> na podstawie </w:t>
      </w:r>
      <w:r w:rsidR="004A6BBC" w:rsidRPr="00152818">
        <w:rPr>
          <w:rFonts w:ascii="Aptos" w:hAnsi="Aptos"/>
          <w:szCs w:val="22"/>
        </w:rPr>
        <w:t>powołania</w:t>
      </w:r>
      <w:r w:rsidRPr="00152818">
        <w:rPr>
          <w:rFonts w:ascii="Aptos" w:hAnsi="Aptos"/>
          <w:szCs w:val="22"/>
        </w:rPr>
        <w:t xml:space="preserve"> nr </w:t>
      </w:r>
      <w:r w:rsidR="00F82BE1" w:rsidRPr="00152818">
        <w:rPr>
          <w:rFonts w:ascii="Aptos" w:hAnsi="Aptos"/>
          <w:szCs w:val="22"/>
        </w:rPr>
        <w:t>………………..</w:t>
      </w:r>
      <w:r w:rsidRPr="00152818">
        <w:rPr>
          <w:rFonts w:ascii="Aptos" w:hAnsi="Aptos"/>
          <w:szCs w:val="22"/>
        </w:rPr>
        <w:t xml:space="preserve"> z dnia </w:t>
      </w:r>
      <w:r w:rsidR="00F82BE1" w:rsidRPr="00152818">
        <w:rPr>
          <w:rFonts w:ascii="Aptos" w:hAnsi="Aptos"/>
          <w:szCs w:val="22"/>
        </w:rPr>
        <w:t>…………….</w:t>
      </w:r>
      <w:r w:rsidRPr="00152818">
        <w:rPr>
          <w:rFonts w:ascii="Aptos" w:hAnsi="Aptos"/>
          <w:szCs w:val="22"/>
        </w:rPr>
        <w:t xml:space="preserve"> r., stanowiący Załącznik nr 1 do Umowy</w:t>
      </w:r>
    </w:p>
    <w:p w14:paraId="1B732707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</w:p>
    <w:p w14:paraId="2BACE8C6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>________________________________________________________</w:t>
      </w:r>
    </w:p>
    <w:p w14:paraId="236AB45F" w14:textId="29FAE693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 xml:space="preserve">(jeśli </w:t>
      </w:r>
      <w:r w:rsidR="00B21012" w:rsidRPr="00152818">
        <w:rPr>
          <w:rFonts w:ascii="Aptos" w:hAnsi="Aptos"/>
          <w:szCs w:val="22"/>
        </w:rPr>
        <w:t>Sprzedawcą</w:t>
      </w:r>
      <w:r w:rsidRPr="00152818">
        <w:rPr>
          <w:rFonts w:ascii="Aptos" w:hAnsi="Aptos"/>
          <w:szCs w:val="22"/>
        </w:rPr>
        <w:t xml:space="preserve">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……………………………. </w:t>
      </w:r>
    </w:p>
    <w:p w14:paraId="4F965C14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>w ……………………….. Wydział Gospodarczy Krajowego Rejestru Sądowego pod</w:t>
      </w:r>
    </w:p>
    <w:p w14:paraId="5657549D" w14:textId="21204C09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 xml:space="preserve">numerem KRS ………………………, NIP …………………., REGON ……………………….., kapitał zakładowy w wysokości ………………….zł </w:t>
      </w:r>
      <w:r w:rsidRPr="00152818">
        <w:rPr>
          <w:rFonts w:ascii="Aptos" w:hAnsi="Aptos"/>
          <w:i/>
          <w:iCs/>
          <w:szCs w:val="22"/>
        </w:rPr>
        <w:t>(ewentualne zgody korporacyjne np. na podstawie art. 230 KSH należy okazać przed zawarciem Umowy)</w:t>
      </w:r>
      <w:r w:rsidRPr="00152818">
        <w:rPr>
          <w:rFonts w:ascii="Aptos" w:hAnsi="Aptos"/>
          <w:szCs w:val="22"/>
        </w:rPr>
        <w:t>, zwaną dalej „</w:t>
      </w:r>
      <w:r w:rsidR="00E8040C" w:rsidRPr="00152818">
        <w:rPr>
          <w:rFonts w:ascii="Aptos" w:hAnsi="Aptos"/>
          <w:szCs w:val="22"/>
        </w:rPr>
        <w:t>Sprzed</w:t>
      </w:r>
      <w:r w:rsidR="006012EF" w:rsidRPr="00152818">
        <w:rPr>
          <w:rFonts w:ascii="Aptos" w:hAnsi="Aptos"/>
          <w:szCs w:val="22"/>
        </w:rPr>
        <w:t>awc</w:t>
      </w:r>
      <w:r w:rsidR="00A26EB0" w:rsidRPr="00152818">
        <w:rPr>
          <w:rFonts w:ascii="Aptos" w:hAnsi="Aptos"/>
          <w:szCs w:val="22"/>
        </w:rPr>
        <w:t>ą</w:t>
      </w:r>
      <w:r w:rsidRPr="00152818">
        <w:rPr>
          <w:rFonts w:ascii="Aptos" w:hAnsi="Aptos"/>
          <w:szCs w:val="22"/>
        </w:rPr>
        <w:t xml:space="preserve">”, reprezentowaną przez: ………………………………………………. </w:t>
      </w:r>
    </w:p>
    <w:p w14:paraId="6F55F3B5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</w:p>
    <w:p w14:paraId="4F735D71" w14:textId="77777777" w:rsidR="0052274F" w:rsidRPr="00152818" w:rsidRDefault="0052274F" w:rsidP="0052274F">
      <w:pPr>
        <w:pStyle w:val="Tekstpodstawowy"/>
        <w:spacing w:before="36"/>
        <w:ind w:left="0" w:firstLine="501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 xml:space="preserve">lub </w:t>
      </w:r>
    </w:p>
    <w:p w14:paraId="5D8E8344" w14:textId="77777777" w:rsidR="0052274F" w:rsidRPr="00152818" w:rsidRDefault="0052274F" w:rsidP="0052274F">
      <w:pPr>
        <w:pStyle w:val="Tekstpodstawowy"/>
        <w:spacing w:before="36"/>
        <w:ind w:left="0" w:firstLine="501"/>
        <w:rPr>
          <w:rFonts w:ascii="Aptos" w:hAnsi="Aptos"/>
          <w:szCs w:val="22"/>
        </w:rPr>
      </w:pPr>
    </w:p>
    <w:p w14:paraId="17D4871A" w14:textId="3981CEB4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 xml:space="preserve">(jeśli </w:t>
      </w:r>
      <w:r w:rsidR="005E41D7" w:rsidRPr="00152818">
        <w:rPr>
          <w:rFonts w:ascii="Aptos" w:hAnsi="Aptos"/>
          <w:szCs w:val="22"/>
        </w:rPr>
        <w:t>Sprzedawcą</w:t>
      </w:r>
      <w:r w:rsidRPr="00152818">
        <w:rPr>
          <w:rFonts w:ascii="Aptos" w:hAnsi="Aptos"/>
          <w:szCs w:val="22"/>
        </w:rPr>
        <w:t xml:space="preserve"> jest osobą fizyczną prowadzącą działalność gospodarczą) </w:t>
      </w:r>
    </w:p>
    <w:p w14:paraId="4F4FBC1F" w14:textId="6F11A7C5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>……………………………. zamieszkałym w (….-……) ……………………… przy ul. …………………,prowadzącym działalność gospodarczą pod nazwą ………………………... z siedzibą ……..………………………… przy ul. ……………………......, posiadający NIP: ……………………………..,REGON………………….………………….,PESEL …………………………, wpisanym do Centralnej Ewidencji i Informacji o Działalności Gospodarczej, zwanym dalej „</w:t>
      </w:r>
      <w:r w:rsidR="00E8040C" w:rsidRPr="00152818">
        <w:rPr>
          <w:rFonts w:ascii="Aptos" w:hAnsi="Aptos"/>
          <w:szCs w:val="22"/>
        </w:rPr>
        <w:t>Sprzeda</w:t>
      </w:r>
      <w:r w:rsidR="006012EF" w:rsidRPr="00152818">
        <w:rPr>
          <w:rFonts w:ascii="Aptos" w:hAnsi="Aptos"/>
          <w:szCs w:val="22"/>
        </w:rPr>
        <w:t>wca</w:t>
      </w:r>
      <w:r w:rsidRPr="00152818">
        <w:rPr>
          <w:rFonts w:ascii="Aptos" w:hAnsi="Aptos"/>
          <w:szCs w:val="22"/>
        </w:rPr>
        <w:t xml:space="preserve">”,  reprezentowaną przez:  </w:t>
      </w:r>
    </w:p>
    <w:p w14:paraId="40F0DCA2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 xml:space="preserve">……………………………………………….  </w:t>
      </w:r>
    </w:p>
    <w:p w14:paraId="734D17DA" w14:textId="32BE556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 xml:space="preserve">uprawnionym do reprezentacji </w:t>
      </w:r>
      <w:r w:rsidR="00E8040C" w:rsidRPr="00152818">
        <w:rPr>
          <w:rFonts w:ascii="Aptos" w:hAnsi="Aptos"/>
          <w:szCs w:val="22"/>
        </w:rPr>
        <w:t>Sprzeda</w:t>
      </w:r>
      <w:r w:rsidR="006012EF" w:rsidRPr="00152818">
        <w:rPr>
          <w:rFonts w:ascii="Aptos" w:hAnsi="Aptos"/>
          <w:szCs w:val="22"/>
        </w:rPr>
        <w:t>wcy</w:t>
      </w:r>
      <w:r w:rsidR="00E8040C" w:rsidRPr="00152818">
        <w:rPr>
          <w:rFonts w:ascii="Aptos" w:hAnsi="Aptos"/>
          <w:szCs w:val="22"/>
        </w:rPr>
        <w:t xml:space="preserve"> </w:t>
      </w:r>
      <w:r w:rsidRPr="00152818">
        <w:rPr>
          <w:rFonts w:ascii="Aptos" w:hAnsi="Aptos"/>
          <w:szCs w:val="22"/>
        </w:rPr>
        <w:t xml:space="preserve">na podstawie odpisu z rejestru przedsiębiorców KRS/ </w:t>
      </w:r>
      <w:r w:rsidR="00E8040C" w:rsidRPr="00152818">
        <w:rPr>
          <w:rFonts w:ascii="Aptos" w:hAnsi="Aptos"/>
          <w:szCs w:val="22"/>
        </w:rPr>
        <w:t xml:space="preserve">wydruku CEIDG </w:t>
      </w:r>
      <w:r w:rsidR="005E41D7" w:rsidRPr="00152818">
        <w:rPr>
          <w:rFonts w:ascii="Aptos" w:hAnsi="Aptos"/>
          <w:szCs w:val="22"/>
        </w:rPr>
        <w:t>Sprzedawcy</w:t>
      </w:r>
      <w:r w:rsidRPr="00152818">
        <w:rPr>
          <w:rFonts w:ascii="Aptos" w:hAnsi="Aptos"/>
          <w:szCs w:val="22"/>
        </w:rPr>
        <w:t>/pełnomocnictwa aktualnego na dzień zawierania Umowy, którego odpis stanowi Załącznik nr</w:t>
      </w:r>
      <w:r w:rsidR="00D559E7" w:rsidRPr="00152818">
        <w:rPr>
          <w:rFonts w:ascii="Aptos" w:hAnsi="Aptos"/>
          <w:szCs w:val="22"/>
        </w:rPr>
        <w:t xml:space="preserve"> 2 </w:t>
      </w:r>
      <w:r w:rsidRPr="00152818">
        <w:rPr>
          <w:rFonts w:ascii="Aptos" w:hAnsi="Aptos"/>
          <w:szCs w:val="22"/>
        </w:rPr>
        <w:t>do Umowy,</w:t>
      </w:r>
    </w:p>
    <w:p w14:paraId="6F9900B3" w14:textId="5F1665AC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>zwanym w treści Umowy „</w:t>
      </w:r>
      <w:r w:rsidR="00B21012" w:rsidRPr="00152818">
        <w:rPr>
          <w:rFonts w:ascii="Aptos" w:hAnsi="Aptos"/>
          <w:szCs w:val="22"/>
        </w:rPr>
        <w:t>Sprzedawcą</w:t>
      </w:r>
      <w:r w:rsidRPr="00152818">
        <w:rPr>
          <w:rFonts w:ascii="Aptos" w:hAnsi="Aptos"/>
          <w:szCs w:val="22"/>
        </w:rPr>
        <w:t>”,</w:t>
      </w:r>
    </w:p>
    <w:p w14:paraId="5BBCD2A1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</w:p>
    <w:p w14:paraId="75E95136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  <w:r w:rsidRPr="00152818">
        <w:rPr>
          <w:rFonts w:ascii="Aptos" w:hAnsi="Aptos"/>
          <w:szCs w:val="22"/>
        </w:rPr>
        <w:t>łącznie zwane dalej „Stronami”.</w:t>
      </w:r>
    </w:p>
    <w:p w14:paraId="12DD85F2" w14:textId="77777777" w:rsidR="0052274F" w:rsidRPr="00152818" w:rsidRDefault="0052274F" w:rsidP="0052274F">
      <w:pPr>
        <w:pStyle w:val="Tekstpodstawowy"/>
        <w:spacing w:before="36"/>
        <w:rPr>
          <w:rFonts w:ascii="Aptos" w:hAnsi="Aptos"/>
          <w:szCs w:val="22"/>
        </w:rPr>
      </w:pPr>
    </w:p>
    <w:p w14:paraId="57685C2B" w14:textId="22891C1E" w:rsidR="0052274F" w:rsidRPr="00152818" w:rsidRDefault="0052274F" w:rsidP="0052274F">
      <w:pPr>
        <w:pStyle w:val="Tekstpodstawowy"/>
        <w:spacing w:before="36"/>
        <w:jc w:val="both"/>
        <w:rPr>
          <w:rFonts w:ascii="Aptos" w:hAnsi="Aptos" w:cstheme="minorHAnsi"/>
          <w:szCs w:val="22"/>
        </w:rPr>
      </w:pPr>
      <w:bookmarkStart w:id="0" w:name="_Hlk196477878"/>
      <w:r w:rsidRPr="00152818">
        <w:rPr>
          <w:rFonts w:ascii="Aptos" w:hAnsi="Aptos" w:cstheme="minorHAnsi"/>
          <w:szCs w:val="22"/>
        </w:rPr>
        <w:t>Niniejsza Umowa, zostaje zawarta w wyniku udzielenia zamówienia publicznego do którego nie ma zastosowania ustawa z dnia 11 września 2019 r. – Prawo zamówień publicznych (Dz. U. z 202</w:t>
      </w:r>
      <w:r w:rsidR="005E41D7" w:rsidRPr="00152818">
        <w:rPr>
          <w:rFonts w:ascii="Aptos" w:hAnsi="Aptos" w:cstheme="minorHAnsi"/>
          <w:szCs w:val="22"/>
        </w:rPr>
        <w:t>6</w:t>
      </w:r>
      <w:r w:rsidRPr="00152818">
        <w:rPr>
          <w:rFonts w:ascii="Aptos" w:hAnsi="Aptos" w:cstheme="minorHAnsi"/>
          <w:szCs w:val="22"/>
        </w:rPr>
        <w:t xml:space="preserve"> r., poz. </w:t>
      </w:r>
      <w:r w:rsidR="005E41D7" w:rsidRPr="00152818">
        <w:rPr>
          <w:rFonts w:ascii="Aptos" w:hAnsi="Aptos" w:cstheme="minorHAnsi"/>
          <w:szCs w:val="22"/>
        </w:rPr>
        <w:t>793</w:t>
      </w:r>
      <w:r w:rsidRPr="00152818">
        <w:rPr>
          <w:rFonts w:ascii="Aptos" w:hAnsi="Aptos" w:cstheme="minorHAnsi"/>
          <w:szCs w:val="22"/>
        </w:rPr>
        <w:t xml:space="preserve">) po przeprowadzeniu postępowania w oparciu o § 6 ust. 4 pkt </w:t>
      </w:r>
      <w:r w:rsidR="0001740C" w:rsidRPr="00152818">
        <w:rPr>
          <w:rFonts w:ascii="Aptos" w:hAnsi="Aptos" w:cstheme="minorHAnsi"/>
          <w:szCs w:val="22"/>
        </w:rPr>
        <w:t xml:space="preserve">1 </w:t>
      </w:r>
      <w:r w:rsidRPr="00152818">
        <w:rPr>
          <w:rFonts w:ascii="Aptos" w:hAnsi="Aptos" w:cstheme="minorHAnsi"/>
          <w:szCs w:val="22"/>
        </w:rPr>
        <w:t>) Regulaminu udzielenia zamówień publicznych na dostawy, usługi i roboty budowlane przez Kancelarię Polskiej Akademii Nauk, pomocnicze jednostki naukowe oraz inne jednostki organizacyjne Akademii stanowiącym załącznik Nr 1 do Decyzji nr 4</w:t>
      </w:r>
      <w:r w:rsidR="00280A6E" w:rsidRPr="00152818">
        <w:rPr>
          <w:rFonts w:ascii="Aptos" w:hAnsi="Aptos" w:cstheme="minorHAnsi"/>
          <w:szCs w:val="22"/>
        </w:rPr>
        <w:t>8</w:t>
      </w:r>
      <w:r w:rsidRPr="00152818">
        <w:rPr>
          <w:rFonts w:ascii="Aptos" w:hAnsi="Aptos" w:cstheme="minorHAnsi"/>
          <w:szCs w:val="22"/>
        </w:rPr>
        <w:t>/202</w:t>
      </w:r>
      <w:r w:rsidR="00280A6E" w:rsidRPr="00152818">
        <w:rPr>
          <w:rFonts w:ascii="Aptos" w:hAnsi="Aptos" w:cstheme="minorHAnsi"/>
          <w:szCs w:val="22"/>
        </w:rPr>
        <w:t>5</w:t>
      </w:r>
      <w:r w:rsidRPr="00152818">
        <w:rPr>
          <w:rFonts w:ascii="Aptos" w:hAnsi="Aptos" w:cstheme="minorHAnsi"/>
          <w:szCs w:val="22"/>
        </w:rPr>
        <w:t xml:space="preserve"> Prezesa Polskiej Akademii Nauk z dnia 1</w:t>
      </w:r>
      <w:r w:rsidR="00280A6E" w:rsidRPr="00152818">
        <w:rPr>
          <w:rFonts w:ascii="Aptos" w:hAnsi="Aptos" w:cstheme="minorHAnsi"/>
          <w:szCs w:val="22"/>
        </w:rPr>
        <w:t>9</w:t>
      </w:r>
      <w:r w:rsidRPr="00152818">
        <w:rPr>
          <w:rFonts w:ascii="Aptos" w:hAnsi="Aptos" w:cstheme="minorHAnsi"/>
          <w:szCs w:val="22"/>
        </w:rPr>
        <w:t xml:space="preserve"> grudnia 202</w:t>
      </w:r>
      <w:r w:rsidR="00280A6E" w:rsidRPr="00152818">
        <w:rPr>
          <w:rFonts w:ascii="Aptos" w:hAnsi="Aptos" w:cstheme="minorHAnsi"/>
          <w:szCs w:val="22"/>
        </w:rPr>
        <w:t>5</w:t>
      </w:r>
      <w:r w:rsidRPr="00152818">
        <w:rPr>
          <w:rFonts w:ascii="Aptos" w:hAnsi="Aptos" w:cstheme="minorHAnsi"/>
          <w:szCs w:val="22"/>
        </w:rPr>
        <w:t xml:space="preserve"> r. z </w:t>
      </w:r>
      <w:proofErr w:type="spellStart"/>
      <w:r w:rsidRPr="00152818">
        <w:rPr>
          <w:rFonts w:ascii="Aptos" w:hAnsi="Aptos" w:cstheme="minorHAnsi"/>
          <w:szCs w:val="22"/>
        </w:rPr>
        <w:t>późn</w:t>
      </w:r>
      <w:proofErr w:type="spellEnd"/>
      <w:r w:rsidRPr="00152818">
        <w:rPr>
          <w:rFonts w:ascii="Aptos" w:hAnsi="Aptos" w:cstheme="minorHAnsi"/>
          <w:szCs w:val="22"/>
        </w:rPr>
        <w:t xml:space="preserve">. zm., w procedurze „poprzez zamieszczenie Ogłoszenia o zamówieniu na stronie BIP – znak sprawy </w:t>
      </w:r>
      <w:r w:rsidR="009635A9" w:rsidRPr="00152818">
        <w:rPr>
          <w:rFonts w:ascii="Aptos" w:hAnsi="Aptos" w:cstheme="minorHAnsi"/>
          <w:b/>
          <w:bCs/>
        </w:rPr>
        <w:t>…………………….</w:t>
      </w:r>
      <w:r w:rsidR="00D10823" w:rsidRPr="00152818">
        <w:rPr>
          <w:rFonts w:ascii="Aptos" w:hAnsi="Aptos" w:cstheme="minorHAnsi"/>
          <w:b/>
          <w:bCs/>
        </w:rPr>
        <w:t>  </w:t>
      </w:r>
      <w:r w:rsidR="00D10823" w:rsidRPr="00152818">
        <w:rPr>
          <w:rFonts w:ascii="Aptos" w:hAnsi="Aptos" w:cstheme="minorHAnsi"/>
          <w:szCs w:val="22"/>
        </w:rPr>
        <w:t xml:space="preserve"> </w:t>
      </w:r>
      <w:r w:rsidRPr="00152818">
        <w:rPr>
          <w:rFonts w:ascii="Aptos" w:hAnsi="Aptos" w:cstheme="minorHAnsi"/>
          <w:szCs w:val="22"/>
        </w:rPr>
        <w:t>i dokonanie wyboru oferty Wykonawcy</w:t>
      </w:r>
      <w:bookmarkEnd w:id="0"/>
      <w:r w:rsidR="005E41D7" w:rsidRPr="00152818">
        <w:rPr>
          <w:rFonts w:ascii="Aptos" w:hAnsi="Aptos" w:cstheme="minorHAnsi"/>
          <w:szCs w:val="22"/>
        </w:rPr>
        <w:t>/Sprzedawcy</w:t>
      </w:r>
      <w:r w:rsidR="00280A6E" w:rsidRPr="00152818">
        <w:rPr>
          <w:rFonts w:ascii="Aptos" w:hAnsi="Aptos" w:cstheme="minorHAnsi"/>
          <w:szCs w:val="22"/>
        </w:rPr>
        <w:t>.</w:t>
      </w:r>
    </w:p>
    <w:p w14:paraId="126E0B08" w14:textId="77777777" w:rsidR="00866B06" w:rsidRPr="00152818" w:rsidRDefault="00866B06">
      <w:pPr>
        <w:pStyle w:val="Tekstpodstawowy"/>
        <w:spacing w:before="36"/>
        <w:ind w:left="0"/>
        <w:rPr>
          <w:rFonts w:ascii="Aptos" w:hAnsi="Aptos" w:cstheme="minorHAnsi"/>
        </w:rPr>
      </w:pPr>
    </w:p>
    <w:p w14:paraId="22A9E024" w14:textId="2BEA8C91" w:rsidR="00866B06" w:rsidRPr="00152818" w:rsidRDefault="00FE494C">
      <w:pPr>
        <w:pStyle w:val="Tekstpodstawowy"/>
        <w:ind w:left="3798"/>
        <w:jc w:val="both"/>
        <w:rPr>
          <w:rFonts w:ascii="Aptos" w:hAnsi="Aptos"/>
          <w:b/>
          <w:bCs/>
        </w:rPr>
      </w:pPr>
      <w:r w:rsidRPr="00152818">
        <w:rPr>
          <w:rFonts w:ascii="Aptos" w:hAnsi="Aptos"/>
          <w:b/>
          <w:bCs/>
        </w:rPr>
        <w:t>§</w:t>
      </w:r>
      <w:r w:rsidRPr="00152818">
        <w:rPr>
          <w:rFonts w:ascii="Aptos" w:hAnsi="Aptos"/>
          <w:b/>
          <w:bCs/>
          <w:spacing w:val="-8"/>
        </w:rPr>
        <w:t xml:space="preserve"> </w:t>
      </w:r>
      <w:r w:rsidRPr="00152818">
        <w:rPr>
          <w:rFonts w:ascii="Aptos" w:hAnsi="Aptos"/>
          <w:b/>
          <w:bCs/>
        </w:rPr>
        <w:t>1</w:t>
      </w:r>
      <w:r w:rsidRPr="00152818">
        <w:rPr>
          <w:rFonts w:ascii="Aptos" w:hAnsi="Aptos"/>
          <w:b/>
          <w:bCs/>
          <w:spacing w:val="-7"/>
        </w:rPr>
        <w:t xml:space="preserve"> </w:t>
      </w:r>
      <w:r w:rsidRPr="00152818">
        <w:rPr>
          <w:rFonts w:ascii="Aptos" w:hAnsi="Aptos"/>
          <w:b/>
          <w:bCs/>
        </w:rPr>
        <w:t>Przedmiot</w:t>
      </w:r>
      <w:r w:rsidRPr="00152818">
        <w:rPr>
          <w:rFonts w:ascii="Aptos" w:hAnsi="Aptos"/>
          <w:b/>
          <w:bCs/>
          <w:spacing w:val="-7"/>
        </w:rPr>
        <w:t xml:space="preserve"> </w:t>
      </w:r>
      <w:r w:rsidR="00EC2CB9" w:rsidRPr="00152818">
        <w:rPr>
          <w:rFonts w:ascii="Aptos" w:hAnsi="Aptos"/>
          <w:b/>
          <w:bCs/>
          <w:spacing w:val="-4"/>
        </w:rPr>
        <w:t>U</w:t>
      </w:r>
      <w:r w:rsidRPr="00152818">
        <w:rPr>
          <w:rFonts w:ascii="Aptos" w:hAnsi="Aptos"/>
          <w:b/>
          <w:bCs/>
          <w:spacing w:val="-4"/>
        </w:rPr>
        <w:t>mowy</w:t>
      </w:r>
    </w:p>
    <w:p w14:paraId="6A087B53" w14:textId="4B9CFAF1" w:rsidR="00866B06" w:rsidRPr="00152818" w:rsidRDefault="00FE494C">
      <w:pPr>
        <w:pStyle w:val="Akapitzlist"/>
        <w:numPr>
          <w:ilvl w:val="0"/>
          <w:numId w:val="10"/>
        </w:numPr>
        <w:tabs>
          <w:tab w:val="left" w:pos="501"/>
        </w:tabs>
        <w:spacing w:before="37" w:line="276" w:lineRule="auto"/>
        <w:ind w:right="142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Sprzedawca zobowiązuje się sprzedać na rzecz Kupującego (dostarczyć i przenieść prawo własności)  </w:t>
      </w:r>
      <w:r w:rsidR="00650935" w:rsidRPr="00152818">
        <w:rPr>
          <w:rFonts w:ascii="Aptos" w:hAnsi="Aptos"/>
          <w:sz w:val="20"/>
        </w:rPr>
        <w:t>1 sztuk</w:t>
      </w:r>
      <w:r w:rsidR="00280A6E" w:rsidRPr="00152818">
        <w:rPr>
          <w:rFonts w:ascii="Aptos" w:hAnsi="Aptos"/>
          <w:sz w:val="20"/>
        </w:rPr>
        <w:t>ę</w:t>
      </w:r>
      <w:r w:rsidR="00650935" w:rsidRPr="00152818">
        <w:rPr>
          <w:rFonts w:ascii="Aptos" w:hAnsi="Aptos"/>
          <w:sz w:val="20"/>
        </w:rPr>
        <w:t xml:space="preserve"> fabrycznie nowego samochodu osobowego</w:t>
      </w:r>
      <w:r w:rsidR="007A61DE" w:rsidRPr="00152818">
        <w:rPr>
          <w:rFonts w:ascii="Aptos" w:hAnsi="Aptos"/>
          <w:sz w:val="20"/>
        </w:rPr>
        <w:t>”</w:t>
      </w:r>
      <w:r w:rsidRPr="00152818">
        <w:rPr>
          <w:rFonts w:ascii="Aptos" w:hAnsi="Aptos"/>
          <w:sz w:val="20"/>
        </w:rPr>
        <w:t xml:space="preserve"> (dalej jako „Towar”)</w:t>
      </w:r>
      <w:r w:rsidR="00423192" w:rsidRPr="00152818">
        <w:rPr>
          <w:rFonts w:ascii="Aptos" w:hAnsi="Aptos"/>
          <w:sz w:val="20"/>
        </w:rPr>
        <w:t>,</w:t>
      </w:r>
      <w:r w:rsidRPr="00152818">
        <w:rPr>
          <w:rFonts w:ascii="Aptos" w:hAnsi="Aptos"/>
          <w:sz w:val="20"/>
        </w:rPr>
        <w:t xml:space="preserve"> a Kupujący zobowiązuje się odebrać Towar i uiścić umówioną cenę.</w:t>
      </w:r>
    </w:p>
    <w:p w14:paraId="62700C79" w14:textId="1A867F1F" w:rsidR="00866B06" w:rsidRPr="00152818" w:rsidRDefault="00FE494C">
      <w:pPr>
        <w:pStyle w:val="Akapitzlist"/>
        <w:numPr>
          <w:ilvl w:val="0"/>
          <w:numId w:val="10"/>
        </w:numPr>
        <w:tabs>
          <w:tab w:val="left" w:pos="501"/>
        </w:tabs>
        <w:spacing w:line="276" w:lineRule="auto"/>
        <w:ind w:right="144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Szczegółowy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opis</w:t>
      </w:r>
      <w:r w:rsidRPr="00152818">
        <w:rPr>
          <w:rFonts w:ascii="Aptos" w:hAnsi="Aptos"/>
          <w:spacing w:val="-7"/>
          <w:sz w:val="20"/>
        </w:rPr>
        <w:t xml:space="preserve"> </w:t>
      </w:r>
      <w:r w:rsidRPr="00152818">
        <w:rPr>
          <w:rFonts w:ascii="Aptos" w:hAnsi="Aptos"/>
          <w:sz w:val="20"/>
        </w:rPr>
        <w:t>Towaru</w:t>
      </w:r>
      <w:r w:rsidRPr="00152818">
        <w:rPr>
          <w:rFonts w:ascii="Aptos" w:hAnsi="Aptos"/>
          <w:spacing w:val="-4"/>
          <w:sz w:val="20"/>
        </w:rPr>
        <w:t xml:space="preserve"> </w:t>
      </w:r>
      <w:r w:rsidRPr="00152818">
        <w:rPr>
          <w:rFonts w:ascii="Aptos" w:hAnsi="Aptos"/>
          <w:sz w:val="20"/>
        </w:rPr>
        <w:t>oraz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z w:val="20"/>
        </w:rPr>
        <w:t>wymogów</w:t>
      </w:r>
      <w:r w:rsidRPr="00152818">
        <w:rPr>
          <w:rFonts w:ascii="Aptos" w:hAnsi="Aptos"/>
          <w:spacing w:val="-7"/>
          <w:sz w:val="20"/>
        </w:rPr>
        <w:t xml:space="preserve"> </w:t>
      </w:r>
      <w:r w:rsidRPr="00152818">
        <w:rPr>
          <w:rFonts w:ascii="Aptos" w:hAnsi="Aptos"/>
          <w:sz w:val="20"/>
        </w:rPr>
        <w:t>jakie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z w:val="20"/>
        </w:rPr>
        <w:t>musi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on</w:t>
      </w:r>
      <w:r w:rsidRPr="00152818">
        <w:rPr>
          <w:rFonts w:ascii="Aptos" w:hAnsi="Aptos"/>
          <w:spacing w:val="-7"/>
          <w:sz w:val="20"/>
        </w:rPr>
        <w:t xml:space="preserve"> </w:t>
      </w:r>
      <w:r w:rsidRPr="00152818">
        <w:rPr>
          <w:rFonts w:ascii="Aptos" w:hAnsi="Aptos"/>
          <w:sz w:val="20"/>
        </w:rPr>
        <w:t>spełniać</w:t>
      </w:r>
      <w:r w:rsidRPr="00152818">
        <w:rPr>
          <w:rFonts w:ascii="Aptos" w:hAnsi="Aptos"/>
          <w:spacing w:val="-8"/>
          <w:sz w:val="20"/>
        </w:rPr>
        <w:t xml:space="preserve"> </w:t>
      </w:r>
      <w:r w:rsidRPr="00152818">
        <w:rPr>
          <w:rFonts w:ascii="Aptos" w:hAnsi="Aptos"/>
          <w:sz w:val="20"/>
        </w:rPr>
        <w:t>zawiera</w:t>
      </w:r>
      <w:r w:rsidRPr="00152818">
        <w:rPr>
          <w:rFonts w:ascii="Aptos" w:hAnsi="Aptos"/>
          <w:spacing w:val="-7"/>
          <w:sz w:val="20"/>
        </w:rPr>
        <w:t xml:space="preserve"> </w:t>
      </w:r>
      <w:r w:rsidR="00D559E7" w:rsidRPr="00152818">
        <w:rPr>
          <w:rFonts w:ascii="Aptos" w:hAnsi="Aptos"/>
          <w:sz w:val="20"/>
        </w:rPr>
        <w:t>oferta Sprzedawcy</w:t>
      </w:r>
      <w:r w:rsidR="008640D2" w:rsidRPr="00152818">
        <w:rPr>
          <w:rFonts w:ascii="Aptos" w:hAnsi="Aptos"/>
          <w:sz w:val="20"/>
        </w:rPr>
        <w:t xml:space="preserve"> stanowiąc</w:t>
      </w:r>
      <w:r w:rsidR="00D559E7" w:rsidRPr="00152818">
        <w:rPr>
          <w:rFonts w:ascii="Aptos" w:hAnsi="Aptos"/>
          <w:sz w:val="20"/>
        </w:rPr>
        <w:t xml:space="preserve">a </w:t>
      </w:r>
      <w:r w:rsidR="008640D2" w:rsidRPr="00152818">
        <w:rPr>
          <w:rFonts w:ascii="Aptos" w:hAnsi="Aptos"/>
          <w:sz w:val="20"/>
        </w:rPr>
        <w:t xml:space="preserve">załącznik nr </w:t>
      </w:r>
      <w:r w:rsidR="00650935" w:rsidRPr="00152818">
        <w:rPr>
          <w:rFonts w:ascii="Aptos" w:hAnsi="Aptos"/>
          <w:sz w:val="20"/>
        </w:rPr>
        <w:t>1</w:t>
      </w:r>
      <w:r w:rsidRPr="00152818">
        <w:rPr>
          <w:rFonts w:ascii="Aptos" w:hAnsi="Aptos"/>
          <w:sz w:val="20"/>
        </w:rPr>
        <w:t>.</w:t>
      </w:r>
    </w:p>
    <w:p w14:paraId="7F9B5851" w14:textId="13819EC0" w:rsidR="00866B06" w:rsidRPr="00152818" w:rsidRDefault="00FE494C">
      <w:pPr>
        <w:pStyle w:val="Akapitzlist"/>
        <w:numPr>
          <w:ilvl w:val="0"/>
          <w:numId w:val="10"/>
        </w:numPr>
        <w:tabs>
          <w:tab w:val="left" w:pos="501"/>
        </w:tabs>
        <w:spacing w:line="276" w:lineRule="auto"/>
        <w:ind w:right="144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 oświadcza, że dostarczony Towar nie będzie posiadał żadnych defektów ani wad i będzie fabrycznie nowy.</w:t>
      </w:r>
    </w:p>
    <w:p w14:paraId="4C29D81B" w14:textId="77777777" w:rsidR="00AA060B" w:rsidRPr="00152818" w:rsidRDefault="00AA060B" w:rsidP="00AA060B">
      <w:pPr>
        <w:tabs>
          <w:tab w:val="left" w:pos="501"/>
        </w:tabs>
        <w:spacing w:line="276" w:lineRule="auto"/>
        <w:ind w:right="144"/>
        <w:rPr>
          <w:rFonts w:ascii="Aptos" w:hAnsi="Aptos"/>
          <w:sz w:val="20"/>
        </w:rPr>
      </w:pPr>
    </w:p>
    <w:p w14:paraId="6A3FC78A" w14:textId="77777777" w:rsidR="00AA060B" w:rsidRPr="00152818" w:rsidRDefault="00AA060B" w:rsidP="00AA060B">
      <w:pPr>
        <w:tabs>
          <w:tab w:val="left" w:pos="501"/>
        </w:tabs>
        <w:spacing w:line="276" w:lineRule="auto"/>
        <w:ind w:right="144"/>
        <w:rPr>
          <w:rFonts w:ascii="Aptos" w:hAnsi="Aptos"/>
          <w:sz w:val="20"/>
        </w:rPr>
      </w:pPr>
    </w:p>
    <w:p w14:paraId="6CE99ACC" w14:textId="77777777" w:rsidR="00AA060B" w:rsidRPr="00152818" w:rsidRDefault="00AA060B" w:rsidP="00AA060B">
      <w:pPr>
        <w:tabs>
          <w:tab w:val="left" w:pos="501"/>
        </w:tabs>
        <w:spacing w:line="276" w:lineRule="auto"/>
        <w:ind w:right="144"/>
        <w:rPr>
          <w:rFonts w:ascii="Aptos" w:hAnsi="Aptos"/>
          <w:sz w:val="20"/>
        </w:rPr>
      </w:pPr>
    </w:p>
    <w:p w14:paraId="05981DE1" w14:textId="77777777" w:rsidR="00866B06" w:rsidRPr="00152818" w:rsidRDefault="00866B06">
      <w:pPr>
        <w:pStyle w:val="Tekstpodstawowy"/>
        <w:spacing w:before="37"/>
        <w:ind w:left="0"/>
        <w:rPr>
          <w:rFonts w:ascii="Aptos" w:hAnsi="Aptos"/>
        </w:rPr>
      </w:pPr>
    </w:p>
    <w:p w14:paraId="37BEFD5B" w14:textId="77777777" w:rsidR="00866B06" w:rsidRPr="00152818" w:rsidRDefault="00FE494C">
      <w:pPr>
        <w:pStyle w:val="Tekstpodstawowy"/>
        <w:ind w:left="3829"/>
        <w:rPr>
          <w:rFonts w:ascii="Aptos" w:hAnsi="Aptos"/>
          <w:b/>
          <w:bCs/>
        </w:rPr>
      </w:pPr>
      <w:r w:rsidRPr="00152818">
        <w:rPr>
          <w:rFonts w:ascii="Aptos" w:hAnsi="Aptos"/>
          <w:b/>
          <w:bCs/>
        </w:rPr>
        <w:t>§</w:t>
      </w:r>
      <w:r w:rsidRPr="00152818">
        <w:rPr>
          <w:rFonts w:ascii="Aptos" w:hAnsi="Aptos"/>
          <w:b/>
          <w:bCs/>
          <w:spacing w:val="-6"/>
        </w:rPr>
        <w:t xml:space="preserve"> </w:t>
      </w:r>
      <w:r w:rsidRPr="00152818">
        <w:rPr>
          <w:rFonts w:ascii="Aptos" w:hAnsi="Aptos"/>
          <w:b/>
          <w:bCs/>
        </w:rPr>
        <w:t>2</w:t>
      </w:r>
      <w:r w:rsidRPr="00152818">
        <w:rPr>
          <w:rFonts w:ascii="Aptos" w:hAnsi="Aptos"/>
          <w:b/>
          <w:bCs/>
          <w:spacing w:val="-6"/>
        </w:rPr>
        <w:t xml:space="preserve"> </w:t>
      </w:r>
      <w:r w:rsidRPr="00152818">
        <w:rPr>
          <w:rFonts w:ascii="Aptos" w:hAnsi="Aptos"/>
          <w:b/>
          <w:bCs/>
        </w:rPr>
        <w:t>Warunki</w:t>
      </w:r>
      <w:r w:rsidRPr="00152818">
        <w:rPr>
          <w:rFonts w:ascii="Aptos" w:hAnsi="Aptos"/>
          <w:b/>
          <w:bCs/>
          <w:spacing w:val="-6"/>
        </w:rPr>
        <w:t xml:space="preserve"> </w:t>
      </w:r>
      <w:r w:rsidRPr="00152818">
        <w:rPr>
          <w:rFonts w:ascii="Aptos" w:hAnsi="Aptos"/>
          <w:b/>
          <w:bCs/>
          <w:spacing w:val="-2"/>
        </w:rPr>
        <w:t>dostawy</w:t>
      </w:r>
    </w:p>
    <w:p w14:paraId="77A1FCF0" w14:textId="70091742" w:rsidR="00D10823" w:rsidRPr="00152818" w:rsidRDefault="005E41D7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rFonts w:ascii="Aptos" w:hAnsi="Aptos" w:cstheme="minorHAnsi"/>
          <w:sz w:val="20"/>
          <w:szCs w:val="20"/>
        </w:rPr>
      </w:pPr>
      <w:r w:rsidRPr="00152818">
        <w:rPr>
          <w:rFonts w:ascii="Aptos" w:hAnsi="Aptos" w:cstheme="minorHAnsi"/>
          <w:color w:val="000000"/>
          <w:sz w:val="20"/>
          <w:szCs w:val="20"/>
        </w:rPr>
        <w:t>Sprzedawca</w:t>
      </w:r>
      <w:r w:rsidR="00650935" w:rsidRPr="00152818">
        <w:rPr>
          <w:rFonts w:ascii="Aptos" w:hAnsi="Aptos" w:cstheme="minorHAnsi"/>
          <w:color w:val="000000"/>
          <w:sz w:val="20"/>
          <w:szCs w:val="20"/>
        </w:rPr>
        <w:t xml:space="preserve"> wyda </w:t>
      </w:r>
      <w:r w:rsidR="005C2995" w:rsidRPr="00152818">
        <w:rPr>
          <w:rFonts w:ascii="Aptos" w:hAnsi="Aptos" w:cstheme="minorHAnsi"/>
          <w:color w:val="000000"/>
          <w:sz w:val="20"/>
          <w:szCs w:val="20"/>
        </w:rPr>
        <w:t>Kupującemu</w:t>
      </w:r>
      <w:r w:rsidR="00650935" w:rsidRPr="00152818">
        <w:rPr>
          <w:rFonts w:ascii="Aptos" w:hAnsi="Aptos" w:cstheme="minorHAnsi"/>
          <w:color w:val="000000"/>
          <w:sz w:val="20"/>
          <w:szCs w:val="20"/>
        </w:rPr>
        <w:t xml:space="preserve"> </w:t>
      </w:r>
      <w:r w:rsidR="00117B78" w:rsidRPr="00152818">
        <w:rPr>
          <w:rFonts w:ascii="Aptos" w:hAnsi="Aptos" w:cstheme="minorHAnsi"/>
          <w:color w:val="000000"/>
          <w:sz w:val="20"/>
          <w:szCs w:val="20"/>
        </w:rPr>
        <w:t>Towar</w:t>
      </w:r>
      <w:r w:rsidR="00650935" w:rsidRPr="00152818">
        <w:rPr>
          <w:rFonts w:ascii="Aptos" w:hAnsi="Aptos" w:cstheme="minorHAnsi"/>
          <w:color w:val="000000"/>
          <w:sz w:val="20"/>
          <w:szCs w:val="20"/>
        </w:rPr>
        <w:t xml:space="preserve"> w terminie do 30 dni kalendarzowych od dnia zawarcia Umowy. Wydanie </w:t>
      </w:r>
      <w:r w:rsidR="00117B78" w:rsidRPr="00152818">
        <w:rPr>
          <w:rFonts w:ascii="Aptos" w:hAnsi="Aptos" w:cstheme="minorHAnsi"/>
          <w:color w:val="000000"/>
          <w:sz w:val="20"/>
          <w:szCs w:val="20"/>
        </w:rPr>
        <w:t>Towaru</w:t>
      </w:r>
      <w:r w:rsidR="00650935" w:rsidRPr="00152818">
        <w:rPr>
          <w:rFonts w:ascii="Aptos" w:hAnsi="Aptos" w:cstheme="minorHAnsi"/>
          <w:color w:val="000000"/>
          <w:sz w:val="20"/>
          <w:szCs w:val="20"/>
        </w:rPr>
        <w:t xml:space="preserve"> nastąpi w dni robocze od poniedziałku do piątku, w godzinach 8.30 – 15.00.</w:t>
      </w:r>
    </w:p>
    <w:p w14:paraId="6002F02A" w14:textId="2D07CB80" w:rsidR="00117B78" w:rsidRPr="00152818" w:rsidRDefault="00117B78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rFonts w:ascii="Aptos" w:hAnsi="Aptos" w:cstheme="minorHAnsi"/>
          <w:sz w:val="20"/>
          <w:szCs w:val="20"/>
        </w:rPr>
      </w:pPr>
      <w:r w:rsidRPr="00152818">
        <w:rPr>
          <w:rFonts w:ascii="Aptos" w:hAnsi="Aptos" w:cstheme="minorHAnsi"/>
          <w:color w:val="000000"/>
          <w:sz w:val="20"/>
          <w:szCs w:val="20"/>
        </w:rPr>
        <w:t xml:space="preserve">Sprzedawca poinformuje </w:t>
      </w:r>
      <w:r w:rsidR="005C2995" w:rsidRPr="00152818">
        <w:rPr>
          <w:rFonts w:ascii="Aptos" w:hAnsi="Aptos" w:cstheme="minorHAnsi"/>
          <w:color w:val="000000"/>
          <w:sz w:val="20"/>
          <w:szCs w:val="20"/>
        </w:rPr>
        <w:t>Kupującego</w:t>
      </w:r>
      <w:r w:rsidRPr="00152818">
        <w:rPr>
          <w:rFonts w:ascii="Aptos" w:hAnsi="Aptos" w:cstheme="minorHAnsi"/>
          <w:color w:val="000000"/>
          <w:sz w:val="20"/>
          <w:szCs w:val="20"/>
        </w:rPr>
        <w:t xml:space="preserve"> o terminie odbioru Towaru w formie pisemnej co najmniej 5 dni roboczych przed proponowanym terminem odbioru.</w:t>
      </w:r>
    </w:p>
    <w:p w14:paraId="16C6953D" w14:textId="52F000F0" w:rsidR="00274FFE" w:rsidRPr="00152818" w:rsidRDefault="00274FFE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rFonts w:ascii="Aptos" w:hAnsi="Aptos" w:cstheme="minorHAnsi"/>
          <w:sz w:val="20"/>
          <w:szCs w:val="20"/>
        </w:rPr>
      </w:pPr>
      <w:r w:rsidRPr="00152818">
        <w:rPr>
          <w:rFonts w:ascii="Aptos" w:hAnsi="Aptos" w:cstheme="minorHAnsi"/>
          <w:bCs/>
          <w:color w:val="00000A"/>
          <w:sz w:val="20"/>
          <w:szCs w:val="20"/>
        </w:rPr>
        <w:t>Rejestracja i koszty z nią związane leżą po stronie Zamawiającego. Sprzedający ma obowiązek przygotować wszystkie dokumenty niezbędne do rejestracji Towaru.</w:t>
      </w:r>
    </w:p>
    <w:p w14:paraId="3EC2257E" w14:textId="20A74744" w:rsidR="00423192" w:rsidRPr="00152818" w:rsidRDefault="003955B5" w:rsidP="00423192">
      <w:pPr>
        <w:pStyle w:val="Akapitzlist"/>
        <w:widowControl/>
        <w:numPr>
          <w:ilvl w:val="0"/>
          <w:numId w:val="9"/>
        </w:numPr>
        <w:adjustRightInd w:val="0"/>
        <w:rPr>
          <w:rFonts w:ascii="Aptos" w:hAnsi="Aptos" w:cstheme="minorHAnsi"/>
          <w:color w:val="000000"/>
          <w:sz w:val="20"/>
          <w:szCs w:val="20"/>
        </w:rPr>
      </w:pPr>
      <w:r w:rsidRPr="00152818">
        <w:rPr>
          <w:rFonts w:ascii="Aptos" w:hAnsi="Aptos" w:cstheme="minorHAnsi"/>
          <w:color w:val="000000"/>
          <w:sz w:val="20"/>
          <w:szCs w:val="20"/>
        </w:rPr>
        <w:t>Towar</w:t>
      </w:r>
      <w:r w:rsidR="00423192" w:rsidRPr="00152818">
        <w:rPr>
          <w:rFonts w:ascii="Aptos" w:hAnsi="Aptos" w:cstheme="minorHAnsi"/>
          <w:color w:val="000000"/>
          <w:sz w:val="20"/>
          <w:szCs w:val="20"/>
        </w:rPr>
        <w:t xml:space="preserve"> przedstawiony do odbioru </w:t>
      </w:r>
      <w:r w:rsidR="005C2995" w:rsidRPr="00152818">
        <w:rPr>
          <w:rFonts w:ascii="Aptos" w:hAnsi="Aptos" w:cstheme="minorHAnsi"/>
          <w:color w:val="000000"/>
          <w:sz w:val="20"/>
          <w:szCs w:val="20"/>
        </w:rPr>
        <w:t xml:space="preserve">Kupującego </w:t>
      </w:r>
      <w:r w:rsidR="00423192" w:rsidRPr="00152818">
        <w:rPr>
          <w:rFonts w:ascii="Aptos" w:hAnsi="Aptos" w:cstheme="minorHAnsi"/>
          <w:color w:val="000000"/>
          <w:sz w:val="20"/>
          <w:szCs w:val="20"/>
        </w:rPr>
        <w:t>powinien być:</w:t>
      </w:r>
    </w:p>
    <w:p w14:paraId="76BDD775" w14:textId="77777777" w:rsidR="00AA060B" w:rsidRPr="00152818" w:rsidRDefault="00AA060B" w:rsidP="00423192">
      <w:pPr>
        <w:pStyle w:val="Akapitzlist"/>
        <w:numPr>
          <w:ilvl w:val="1"/>
          <w:numId w:val="9"/>
        </w:numPr>
        <w:tabs>
          <w:tab w:val="left" w:pos="1712"/>
        </w:tabs>
        <w:spacing w:before="37"/>
        <w:ind w:left="1712"/>
        <w:rPr>
          <w:rFonts w:ascii="Aptos" w:hAnsi="Aptos" w:cstheme="minorHAnsi"/>
          <w:sz w:val="20"/>
          <w:szCs w:val="20"/>
        </w:rPr>
      </w:pPr>
      <w:r w:rsidRPr="00152818">
        <w:rPr>
          <w:rFonts w:ascii="Aptos" w:hAnsi="Aptos" w:cstheme="minorHAnsi"/>
          <w:color w:val="000000"/>
          <w:sz w:val="20"/>
          <w:szCs w:val="20"/>
        </w:rPr>
        <w:t>dopuszczony do ruchu przez właściwy organ administracji</w:t>
      </w:r>
      <w:r w:rsidRPr="00152818">
        <w:rPr>
          <w:rFonts w:ascii="Aptos" w:hAnsi="Aptos" w:cstheme="minorHAnsi"/>
          <w:sz w:val="20"/>
          <w:szCs w:val="20"/>
        </w:rPr>
        <w:t xml:space="preserve"> </w:t>
      </w:r>
    </w:p>
    <w:p w14:paraId="4F86226B" w14:textId="77777777" w:rsidR="00AA060B" w:rsidRPr="00152818" w:rsidRDefault="00AA060B" w:rsidP="00423192">
      <w:pPr>
        <w:pStyle w:val="Akapitzlist"/>
        <w:numPr>
          <w:ilvl w:val="1"/>
          <w:numId w:val="9"/>
        </w:numPr>
        <w:tabs>
          <w:tab w:val="left" w:pos="1712"/>
        </w:tabs>
        <w:spacing w:before="36"/>
        <w:ind w:left="1712"/>
        <w:rPr>
          <w:rFonts w:ascii="Aptos" w:hAnsi="Aptos" w:cstheme="minorHAnsi"/>
          <w:sz w:val="20"/>
          <w:szCs w:val="20"/>
        </w:rPr>
      </w:pPr>
      <w:r w:rsidRPr="00152818">
        <w:rPr>
          <w:rFonts w:ascii="Aptos" w:hAnsi="Aptos" w:cstheme="minorHAnsi"/>
          <w:color w:val="000000"/>
          <w:sz w:val="20"/>
          <w:szCs w:val="20"/>
        </w:rPr>
        <w:t>zatankowany min. 10 litrami paliwa</w:t>
      </w:r>
      <w:r w:rsidRPr="00152818">
        <w:rPr>
          <w:rFonts w:ascii="Aptos" w:hAnsi="Aptos" w:cstheme="minorHAnsi"/>
          <w:sz w:val="20"/>
          <w:szCs w:val="20"/>
        </w:rPr>
        <w:t xml:space="preserve"> </w:t>
      </w:r>
    </w:p>
    <w:p w14:paraId="568C0029" w14:textId="679CF0B0" w:rsidR="00274FFE" w:rsidRPr="00152818" w:rsidRDefault="00AA060B" w:rsidP="00274FFE">
      <w:pPr>
        <w:pStyle w:val="Akapitzlist"/>
        <w:numPr>
          <w:ilvl w:val="1"/>
          <w:numId w:val="9"/>
        </w:numPr>
        <w:tabs>
          <w:tab w:val="left" w:pos="1712"/>
        </w:tabs>
        <w:spacing w:before="36"/>
        <w:ind w:left="1712"/>
        <w:rPr>
          <w:rFonts w:ascii="Aptos" w:hAnsi="Aptos" w:cstheme="minorHAnsi"/>
          <w:sz w:val="20"/>
          <w:szCs w:val="20"/>
        </w:rPr>
      </w:pPr>
      <w:r w:rsidRPr="00152818">
        <w:rPr>
          <w:rFonts w:ascii="Aptos" w:hAnsi="Aptos" w:cstheme="minorHAnsi"/>
          <w:sz w:val="20"/>
          <w:szCs w:val="20"/>
        </w:rPr>
        <w:t xml:space="preserve">zgodny z  </w:t>
      </w:r>
      <w:r w:rsidR="005E41D7" w:rsidRPr="00152818">
        <w:rPr>
          <w:rFonts w:ascii="Aptos" w:hAnsi="Aptos" w:cstheme="minorHAnsi"/>
          <w:sz w:val="20"/>
          <w:szCs w:val="20"/>
        </w:rPr>
        <w:t>ofertą</w:t>
      </w:r>
    </w:p>
    <w:p w14:paraId="6AA65DB7" w14:textId="5E72DD55" w:rsidR="00866B06" w:rsidRPr="00152818" w:rsidRDefault="00FE494C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Kupujący potwierdzi prawidłowość dostawy przez podpisanie protokołu odbioru. Podpisanie protokołu nie wyłącza odpowiedzialności Sprzedawcy za ewentualne wady z tytułu rękojmi lub gwarancji.</w:t>
      </w:r>
    </w:p>
    <w:p w14:paraId="0B66316A" w14:textId="0FFCFAD6" w:rsidR="00866B06" w:rsidRPr="00152818" w:rsidRDefault="00FE494C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4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zobowiązany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jest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z w:val="20"/>
        </w:rPr>
        <w:t>przygotować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z w:val="20"/>
        </w:rPr>
        <w:t>protokół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odbioru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zawierający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następujące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informacje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z w:val="20"/>
        </w:rPr>
        <w:t>dotyczące dostarczanego Towaru:</w:t>
      </w:r>
    </w:p>
    <w:p w14:paraId="6A82739E" w14:textId="77777777" w:rsidR="00866B06" w:rsidRPr="00152818" w:rsidRDefault="00FE494C">
      <w:pPr>
        <w:pStyle w:val="Akapitzlist"/>
        <w:numPr>
          <w:ilvl w:val="1"/>
          <w:numId w:val="9"/>
        </w:numPr>
        <w:tabs>
          <w:tab w:val="left" w:pos="1712"/>
        </w:tabs>
        <w:ind w:left="1712"/>
        <w:rPr>
          <w:rFonts w:ascii="Aptos" w:hAnsi="Aptos"/>
          <w:sz w:val="20"/>
        </w:rPr>
      </w:pPr>
      <w:r w:rsidRPr="00152818">
        <w:rPr>
          <w:rFonts w:ascii="Aptos" w:hAnsi="Aptos"/>
          <w:spacing w:val="-2"/>
          <w:sz w:val="20"/>
        </w:rPr>
        <w:t>nazwę</w:t>
      </w:r>
      <w:r w:rsidRPr="00152818">
        <w:rPr>
          <w:rFonts w:ascii="Aptos" w:hAnsi="Aptos"/>
          <w:spacing w:val="-4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producenta/markę,</w:t>
      </w:r>
    </w:p>
    <w:p w14:paraId="299A5283" w14:textId="77777777" w:rsidR="00866B06" w:rsidRPr="00152818" w:rsidRDefault="00FE494C">
      <w:pPr>
        <w:pStyle w:val="Akapitzlist"/>
        <w:numPr>
          <w:ilvl w:val="1"/>
          <w:numId w:val="9"/>
        </w:numPr>
        <w:tabs>
          <w:tab w:val="left" w:pos="1712"/>
        </w:tabs>
        <w:spacing w:before="37"/>
        <w:ind w:left="1712"/>
        <w:rPr>
          <w:rFonts w:ascii="Aptos" w:hAnsi="Aptos"/>
          <w:sz w:val="20"/>
        </w:rPr>
      </w:pPr>
      <w:r w:rsidRPr="00152818">
        <w:rPr>
          <w:rFonts w:ascii="Aptos" w:hAnsi="Aptos"/>
          <w:spacing w:val="-2"/>
          <w:sz w:val="20"/>
        </w:rPr>
        <w:t>rodzaj,</w:t>
      </w:r>
    </w:p>
    <w:p w14:paraId="205C2476" w14:textId="77777777" w:rsidR="00866B06" w:rsidRPr="00152818" w:rsidRDefault="00FE494C">
      <w:pPr>
        <w:pStyle w:val="Akapitzlist"/>
        <w:numPr>
          <w:ilvl w:val="1"/>
          <w:numId w:val="9"/>
        </w:numPr>
        <w:tabs>
          <w:tab w:val="left" w:pos="1712"/>
        </w:tabs>
        <w:spacing w:before="36"/>
        <w:ind w:left="1712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numer</w:t>
      </w:r>
      <w:r w:rsidRPr="00152818">
        <w:rPr>
          <w:rFonts w:ascii="Aptos" w:hAnsi="Aptos"/>
          <w:spacing w:val="-11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seryjny,</w:t>
      </w:r>
    </w:p>
    <w:p w14:paraId="09EF978A" w14:textId="77777777" w:rsidR="00866B06" w:rsidRPr="00152818" w:rsidRDefault="00FE494C">
      <w:pPr>
        <w:pStyle w:val="Akapitzlist"/>
        <w:numPr>
          <w:ilvl w:val="1"/>
          <w:numId w:val="9"/>
        </w:numPr>
        <w:tabs>
          <w:tab w:val="left" w:pos="1712"/>
        </w:tabs>
        <w:spacing w:before="37"/>
        <w:ind w:left="1712"/>
        <w:rPr>
          <w:rFonts w:ascii="Aptos" w:hAnsi="Aptos"/>
          <w:sz w:val="20"/>
        </w:rPr>
      </w:pPr>
      <w:r w:rsidRPr="00152818">
        <w:rPr>
          <w:rFonts w:ascii="Aptos" w:hAnsi="Aptos"/>
          <w:spacing w:val="-2"/>
          <w:sz w:val="20"/>
        </w:rPr>
        <w:t>wyposażenie.</w:t>
      </w:r>
    </w:p>
    <w:p w14:paraId="47954659" w14:textId="1BCAF1F0" w:rsidR="00866B06" w:rsidRPr="00152818" w:rsidRDefault="00FE494C">
      <w:pPr>
        <w:pStyle w:val="Akapitzlist"/>
        <w:numPr>
          <w:ilvl w:val="0"/>
          <w:numId w:val="9"/>
        </w:numPr>
        <w:tabs>
          <w:tab w:val="left" w:pos="501"/>
        </w:tabs>
        <w:spacing w:before="37" w:line="276" w:lineRule="auto"/>
        <w:ind w:right="142"/>
        <w:rPr>
          <w:rFonts w:ascii="Aptos" w:hAnsi="Aptos"/>
          <w:sz w:val="20"/>
        </w:rPr>
      </w:pPr>
      <w:r w:rsidRPr="00152818">
        <w:rPr>
          <w:rFonts w:ascii="Aptos" w:hAnsi="Aptos"/>
          <w:spacing w:val="-2"/>
          <w:sz w:val="20"/>
        </w:rPr>
        <w:t>Wraz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z</w:t>
      </w:r>
      <w:r w:rsidRPr="00152818">
        <w:rPr>
          <w:rFonts w:ascii="Aptos" w:hAnsi="Aptos"/>
          <w:spacing w:val="-5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podpisaniem protokołu</w:t>
      </w:r>
      <w:r w:rsidRPr="00152818">
        <w:rPr>
          <w:rFonts w:ascii="Aptos" w:hAnsi="Aptos"/>
          <w:spacing w:val="-4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odbioru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Sprzedawca przekaże</w:t>
      </w:r>
      <w:r w:rsidRPr="00152818">
        <w:rPr>
          <w:rFonts w:ascii="Aptos" w:hAnsi="Aptos"/>
          <w:spacing w:val="-3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Kupującemu</w:t>
      </w:r>
      <w:r w:rsidRPr="00152818">
        <w:rPr>
          <w:rFonts w:ascii="Aptos" w:hAnsi="Aptos"/>
          <w:spacing w:val="-4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instrukcję</w:t>
      </w:r>
      <w:r w:rsidRPr="00152818">
        <w:rPr>
          <w:rFonts w:ascii="Aptos" w:hAnsi="Aptos"/>
          <w:spacing w:val="-3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obsługi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w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>języku</w:t>
      </w:r>
      <w:r w:rsidRPr="00152818">
        <w:rPr>
          <w:rFonts w:ascii="Aptos" w:hAnsi="Aptos"/>
          <w:spacing w:val="-6"/>
          <w:sz w:val="20"/>
        </w:rPr>
        <w:t xml:space="preserve"> </w:t>
      </w:r>
      <w:r w:rsidRPr="00152818">
        <w:rPr>
          <w:rFonts w:ascii="Aptos" w:hAnsi="Aptos"/>
          <w:spacing w:val="-2"/>
          <w:sz w:val="20"/>
        </w:rPr>
        <w:t xml:space="preserve">polskim </w:t>
      </w:r>
      <w:r w:rsidRPr="00152818">
        <w:rPr>
          <w:rFonts w:ascii="Aptos" w:hAnsi="Aptos"/>
          <w:sz w:val="20"/>
        </w:rPr>
        <w:t>oraz oświadczenie gwarancyjne</w:t>
      </w:r>
      <w:r w:rsidR="00AA060B" w:rsidRPr="00152818">
        <w:rPr>
          <w:rFonts w:ascii="Aptos" w:hAnsi="Aptos"/>
          <w:sz w:val="20"/>
        </w:rPr>
        <w:t xml:space="preserve"> (min. 2-letnie)</w:t>
      </w:r>
      <w:r w:rsidRPr="00152818">
        <w:rPr>
          <w:rFonts w:ascii="Aptos" w:hAnsi="Aptos"/>
          <w:sz w:val="20"/>
        </w:rPr>
        <w:t>, którego warunki nie mogą modyfikować postanowień § 3 ust. 2. Postanowienia oświadczenia gwarancyjnego sprzeczne z Umową nie są skuteczne wobec Kupującego.</w:t>
      </w:r>
    </w:p>
    <w:p w14:paraId="44B8AD88" w14:textId="53B04393" w:rsidR="00866B06" w:rsidRPr="00152818" w:rsidRDefault="00866B06" w:rsidP="00AA060B">
      <w:pPr>
        <w:pStyle w:val="Akapitzlist"/>
        <w:tabs>
          <w:tab w:val="left" w:pos="501"/>
        </w:tabs>
        <w:spacing w:line="276" w:lineRule="auto"/>
        <w:ind w:right="142" w:firstLine="0"/>
        <w:rPr>
          <w:rFonts w:ascii="Aptos" w:hAnsi="Aptos"/>
          <w:sz w:val="20"/>
        </w:rPr>
      </w:pPr>
    </w:p>
    <w:p w14:paraId="4D9EF6F7" w14:textId="77777777" w:rsidR="0052274F" w:rsidRPr="00152818" w:rsidRDefault="0052274F" w:rsidP="0052274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 xml:space="preserve">§ 3 Przejście </w:t>
      </w:r>
      <w:proofErr w:type="spellStart"/>
      <w:r w:rsidRPr="00152818">
        <w:rPr>
          <w:rFonts w:ascii="Aptos" w:hAnsi="Aptos"/>
          <w:b/>
          <w:bCs/>
          <w:sz w:val="20"/>
        </w:rPr>
        <w:t>ryzyk</w:t>
      </w:r>
      <w:proofErr w:type="spellEnd"/>
      <w:r w:rsidRPr="00152818">
        <w:rPr>
          <w:rFonts w:ascii="Aptos" w:hAnsi="Aptos"/>
          <w:b/>
          <w:bCs/>
          <w:sz w:val="20"/>
        </w:rPr>
        <w:t xml:space="preserve"> i ciężarów, gwarancja</w:t>
      </w:r>
    </w:p>
    <w:p w14:paraId="66755185" w14:textId="77777777" w:rsidR="0052274F" w:rsidRPr="00152818" w:rsidRDefault="0052274F" w:rsidP="0052274F">
      <w:pPr>
        <w:numPr>
          <w:ilvl w:val="0"/>
          <w:numId w:val="8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Prawo własności Towaru, w tym związane z nim ciężary i ryzyka, przechodzą na Kupującego w chwili podpisania protokołu odbioru.</w:t>
      </w:r>
    </w:p>
    <w:p w14:paraId="57604E78" w14:textId="602D2594" w:rsidR="0052274F" w:rsidRPr="00152818" w:rsidRDefault="0052274F" w:rsidP="0052274F">
      <w:pPr>
        <w:numPr>
          <w:ilvl w:val="0"/>
          <w:numId w:val="8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Sprzedawca udziela Kupującemu gwarancji jakości Towaru na </w:t>
      </w:r>
      <w:r w:rsidR="00AA060B" w:rsidRPr="00152818">
        <w:rPr>
          <w:rFonts w:ascii="Aptos" w:hAnsi="Aptos"/>
          <w:sz w:val="20"/>
        </w:rPr>
        <w:t>min. 2 lata</w:t>
      </w:r>
      <w:r w:rsidRPr="00152818">
        <w:rPr>
          <w:rFonts w:ascii="Aptos" w:hAnsi="Aptos"/>
          <w:sz w:val="20"/>
        </w:rPr>
        <w:t>. Wady wykryte w Towarze w okresie gwarancji będą zgłaszane Sprzeda</w:t>
      </w:r>
      <w:r w:rsidR="005E41D7" w:rsidRPr="00152818">
        <w:rPr>
          <w:rFonts w:ascii="Aptos" w:hAnsi="Aptos"/>
          <w:sz w:val="20"/>
        </w:rPr>
        <w:t>wcy</w:t>
      </w:r>
      <w:r w:rsidRPr="00152818">
        <w:rPr>
          <w:rFonts w:ascii="Aptos" w:hAnsi="Aptos"/>
          <w:sz w:val="20"/>
        </w:rPr>
        <w:t xml:space="preserve"> pisemnie lub mailowo na adres poczty elektronicznej: ………………</w:t>
      </w:r>
      <w:r w:rsidR="00AA060B" w:rsidRPr="00152818">
        <w:rPr>
          <w:rFonts w:ascii="Aptos" w:hAnsi="Aptos"/>
          <w:sz w:val="20"/>
        </w:rPr>
        <w:t>,</w:t>
      </w:r>
      <w:r w:rsidRPr="00152818">
        <w:rPr>
          <w:rFonts w:ascii="Aptos" w:hAnsi="Aptos"/>
          <w:sz w:val="20"/>
        </w:rPr>
        <w:t xml:space="preserve"> a Sprzedawca zrealizuje roszczenia zgłoszone z tytułu gwarancji niezwłocznie</w:t>
      </w:r>
      <w:r w:rsidR="00995A8B" w:rsidRPr="00152818">
        <w:rPr>
          <w:rFonts w:ascii="Aptos" w:hAnsi="Aptos"/>
          <w:sz w:val="20"/>
        </w:rPr>
        <w:t>.</w:t>
      </w:r>
      <w:r w:rsidRPr="00152818">
        <w:rPr>
          <w:rFonts w:ascii="Aptos" w:hAnsi="Aptos"/>
          <w:sz w:val="20"/>
        </w:rPr>
        <w:t xml:space="preserve"> </w:t>
      </w:r>
      <w:r w:rsidR="00995A8B" w:rsidRPr="00152818">
        <w:rPr>
          <w:rFonts w:ascii="Aptos" w:hAnsi="Aptos"/>
          <w:sz w:val="20"/>
        </w:rPr>
        <w:t>Termin realizacji może ulec odpowiedniemu wydłużeniu wyłącznie w przypadku wystąpienia okoliczności niezależnych od Sprzedawcy, których nie mógł on przewidzieć ani im zapobiec przy zachowaniu należytej staranności. Sprzedawca jest zobowiązany niezwłocznie poinformować Kupującego o przyczynie opóźnienia oraz przewidywanym terminie realizacji roszczenia. Wydłużenie terminu nie może przekroczyć czasu niezbędnego do usunięcia przeszkody będącej przyczyną opóźnienia.</w:t>
      </w:r>
    </w:p>
    <w:p w14:paraId="5E64A3BD" w14:textId="6E85F67A" w:rsidR="0015187D" w:rsidRPr="00152818" w:rsidRDefault="0015187D" w:rsidP="0052274F">
      <w:pPr>
        <w:numPr>
          <w:ilvl w:val="0"/>
          <w:numId w:val="8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Koszty ubezpieczenia pojazdu ponosi Kupujący. W szczególności Kupujący zobowiązuje się do pokrycia wszelkich kosztów związanych z zawarciem, utrzymaniem oraz odnowieniem obowiązkowego ubezpieczenia OC, jak również – jeżeli zostanie ono zawarte – ubezpieczenia autocasco, NNW, </w:t>
      </w:r>
      <w:proofErr w:type="spellStart"/>
      <w:r w:rsidRPr="00152818">
        <w:rPr>
          <w:rFonts w:ascii="Aptos" w:hAnsi="Aptos"/>
          <w:sz w:val="20"/>
        </w:rPr>
        <w:t>assistance</w:t>
      </w:r>
      <w:proofErr w:type="spellEnd"/>
      <w:r w:rsidRPr="00152818">
        <w:rPr>
          <w:rFonts w:ascii="Aptos" w:hAnsi="Aptos"/>
          <w:sz w:val="20"/>
        </w:rPr>
        <w:t>.</w:t>
      </w:r>
    </w:p>
    <w:p w14:paraId="28106513" w14:textId="7B7B152A" w:rsidR="00FC4DFE" w:rsidRPr="00152818" w:rsidRDefault="00FC4DFE" w:rsidP="0052274F">
      <w:pPr>
        <w:numPr>
          <w:ilvl w:val="0"/>
          <w:numId w:val="8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Koszty rejestracji pojazdu ponosi Kupujący.</w:t>
      </w:r>
    </w:p>
    <w:p w14:paraId="50CC6214" w14:textId="77777777" w:rsidR="0015187D" w:rsidRPr="00152818" w:rsidRDefault="0015187D" w:rsidP="0015187D">
      <w:pPr>
        <w:spacing w:line="276" w:lineRule="auto"/>
        <w:ind w:left="501"/>
        <w:jc w:val="both"/>
        <w:rPr>
          <w:rFonts w:ascii="Aptos" w:hAnsi="Aptos"/>
          <w:sz w:val="20"/>
        </w:rPr>
      </w:pPr>
    </w:p>
    <w:p w14:paraId="24AF40DD" w14:textId="77777777" w:rsidR="0052274F" w:rsidRPr="00152818" w:rsidRDefault="0052274F" w:rsidP="0052274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>§ 4 Cena</w:t>
      </w:r>
    </w:p>
    <w:p w14:paraId="72582E02" w14:textId="7281ADA0" w:rsidR="0052274F" w:rsidRPr="00152818" w:rsidRDefault="0052274F" w:rsidP="0052274F">
      <w:pPr>
        <w:numPr>
          <w:ilvl w:val="0"/>
          <w:numId w:val="7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Za wykonanie Umowy Kupujący zapłaci Sprzedawcy cenę w wysokości ………………………….</w:t>
      </w:r>
      <w:r w:rsidR="00E8040C" w:rsidRPr="00152818">
        <w:rPr>
          <w:rFonts w:ascii="Aptos" w:hAnsi="Aptos"/>
          <w:sz w:val="20"/>
        </w:rPr>
        <w:t>brutto.</w:t>
      </w:r>
    </w:p>
    <w:p w14:paraId="0CCC475B" w14:textId="77777777" w:rsidR="00EE52D0" w:rsidRPr="00152818" w:rsidRDefault="00EE52D0" w:rsidP="00EE52D0">
      <w:pPr>
        <w:numPr>
          <w:ilvl w:val="0"/>
          <w:numId w:val="7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Podstawą wystawienia faktury VAT jest bezusterkowy odbiór Towaru potwierdzony podpisanym przez Strony protokołem odbioru bez zastrzeżeń. W przypadku stwierdzenia wad lub braków Towaru Kupujący ma prawo odmówić podpisania protokołu odbioru do czasu ich usunięcia albo podpisać protokół z zastrzeżeniami. W takim przypadku Sprzedawca jest zobowiązany do niezwłocznego usunięcia wad lub uzupełnienia braków, nie później niż w terminie 7 dni od dnia ich zgłoszenia, chyba że Strony uzgodnią inny termin.</w:t>
      </w:r>
    </w:p>
    <w:p w14:paraId="13DA3565" w14:textId="77777777" w:rsidR="00EE52D0" w:rsidRPr="00152818" w:rsidRDefault="00EE52D0" w:rsidP="00EE52D0">
      <w:pPr>
        <w:numPr>
          <w:ilvl w:val="0"/>
          <w:numId w:val="7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Zapłata ceny nastąpi przelewem na rachunek bankowy wskazany na prawidłowo wystawionej fakturze VAT, w terminie 21 dni od dnia doręczenia Kupującemu faktury wystawionej zgodnie z ust. 2. W przypadku doręczenia faktury przed spełnieniem warunków określonych w ust. 2 termin płatności rozpoczyna bieg dopiero od dnia ich spełnienia, a Kupujący nie pozostaje z tego tytułu w opóźnieniu.</w:t>
      </w:r>
    </w:p>
    <w:p w14:paraId="353F142C" w14:textId="77777777" w:rsidR="00EE52D0" w:rsidRPr="00152818" w:rsidRDefault="00EE52D0" w:rsidP="00EE52D0">
      <w:pPr>
        <w:numPr>
          <w:ilvl w:val="0"/>
          <w:numId w:val="7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lastRenderedPageBreak/>
        <w:t>Cena, o której mowa w ust. 1, ma charakter ryczałtowy i obejmuje wszelkie koszty związane z wykonaniem Umowy, w szczególności koszty transportu, wydania Towaru, ubezpieczenia na czas transportu, opakowania, dokumentacji, instrukcji, udzielenia gwarancji oraz wszelkie podatki i opłaty. Sprzedawcy nie przysługuje z tego tytułu żadne dodatkowe wynagrodzenie.</w:t>
      </w:r>
    </w:p>
    <w:p w14:paraId="479F8EFD" w14:textId="77777777" w:rsidR="00640973" w:rsidRPr="00152818" w:rsidRDefault="00640973" w:rsidP="00640973">
      <w:pPr>
        <w:spacing w:line="276" w:lineRule="auto"/>
        <w:ind w:left="501"/>
        <w:jc w:val="both"/>
        <w:rPr>
          <w:rFonts w:ascii="Aptos" w:hAnsi="Aptos"/>
          <w:sz w:val="20"/>
        </w:rPr>
      </w:pPr>
    </w:p>
    <w:p w14:paraId="02E3E8BA" w14:textId="73BD402E" w:rsidR="0052274F" w:rsidRPr="00152818" w:rsidRDefault="00EE52D0" w:rsidP="0052274F">
      <w:p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Kupujący ma prawo wstrzymać zapłatę całości lub odpowiedniej części wynagrodzenia do czasu usunięcia wad lub braków stwierdzonych przy odbiorze Towaru albo ujawnionych przed upływem terminu płatności.</w:t>
      </w:r>
    </w:p>
    <w:p w14:paraId="50B91A80" w14:textId="77777777" w:rsidR="001B39B5" w:rsidRPr="00152818" w:rsidRDefault="001B39B5" w:rsidP="0052274F">
      <w:pPr>
        <w:spacing w:line="276" w:lineRule="auto"/>
        <w:rPr>
          <w:rFonts w:ascii="Aptos" w:hAnsi="Aptos"/>
          <w:sz w:val="20"/>
        </w:rPr>
      </w:pPr>
    </w:p>
    <w:p w14:paraId="3A65A2B1" w14:textId="77777777" w:rsidR="001B39B5" w:rsidRPr="00152818" w:rsidRDefault="001B39B5" w:rsidP="0052274F">
      <w:pPr>
        <w:spacing w:line="276" w:lineRule="auto"/>
        <w:rPr>
          <w:rFonts w:ascii="Aptos" w:hAnsi="Aptos"/>
          <w:sz w:val="20"/>
        </w:rPr>
      </w:pPr>
    </w:p>
    <w:p w14:paraId="7C63D7E5" w14:textId="2F8E5C40" w:rsidR="0052274F" w:rsidRPr="00152818" w:rsidRDefault="0052274F" w:rsidP="0052274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 xml:space="preserve">§ 5 Odstąpienie od </w:t>
      </w:r>
      <w:r w:rsidR="00E8040C" w:rsidRPr="00152818">
        <w:rPr>
          <w:rFonts w:ascii="Aptos" w:hAnsi="Aptos"/>
          <w:b/>
          <w:bCs/>
          <w:sz w:val="20"/>
        </w:rPr>
        <w:t>U</w:t>
      </w:r>
      <w:r w:rsidRPr="00152818">
        <w:rPr>
          <w:rFonts w:ascii="Aptos" w:hAnsi="Aptos"/>
          <w:b/>
          <w:bCs/>
          <w:sz w:val="20"/>
        </w:rPr>
        <w:t>mowy</w:t>
      </w:r>
    </w:p>
    <w:p w14:paraId="1D5E7278" w14:textId="589070FB" w:rsidR="0052274F" w:rsidRPr="00152818" w:rsidRDefault="0052274F" w:rsidP="0052274F">
      <w:pPr>
        <w:numPr>
          <w:ilvl w:val="0"/>
          <w:numId w:val="6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Kupujący będzie uprawniony do </w:t>
      </w:r>
      <w:r w:rsidR="00E8040C" w:rsidRPr="00152818">
        <w:rPr>
          <w:rFonts w:ascii="Aptos" w:hAnsi="Aptos"/>
          <w:sz w:val="20"/>
        </w:rPr>
        <w:t xml:space="preserve">natychmiastowego </w:t>
      </w:r>
      <w:r w:rsidRPr="00152818">
        <w:rPr>
          <w:rFonts w:ascii="Aptos" w:hAnsi="Aptos"/>
          <w:sz w:val="20"/>
        </w:rPr>
        <w:t xml:space="preserve">odstąpienia od Umowy, jeśli Sprzedawca nie dostarczy Towaru w terminie ściśle określonym w § 2 ust. 1 Umowy, bez konieczności wzywania Sprzedawcy do wykonania </w:t>
      </w:r>
      <w:r w:rsidR="00E8040C" w:rsidRPr="00152818">
        <w:rPr>
          <w:rFonts w:ascii="Aptos" w:hAnsi="Aptos"/>
          <w:sz w:val="20"/>
        </w:rPr>
        <w:t>U</w:t>
      </w:r>
      <w:r w:rsidRPr="00152818">
        <w:rPr>
          <w:rFonts w:ascii="Aptos" w:hAnsi="Aptos"/>
          <w:sz w:val="20"/>
        </w:rPr>
        <w:t>mowy i wyznaczania mu dodatkowego terminu.</w:t>
      </w:r>
    </w:p>
    <w:p w14:paraId="4B5A1CF7" w14:textId="384B2154" w:rsidR="0052274F" w:rsidRPr="00152818" w:rsidRDefault="0052274F" w:rsidP="0052274F">
      <w:pPr>
        <w:numPr>
          <w:ilvl w:val="0"/>
          <w:numId w:val="6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Powyższe nie wyłącza uprawnienia Kupującego do odstąpienia od Umowy w innych przypadkach, na okoliczność których uprawnienie takie wynika z przepisów prawa, w szczególności zaś w przypadkach wskazanych w art. 560 </w:t>
      </w:r>
      <w:r w:rsidR="00E8040C" w:rsidRPr="00152818">
        <w:rPr>
          <w:rFonts w:ascii="Aptos" w:hAnsi="Aptos"/>
          <w:sz w:val="20"/>
        </w:rPr>
        <w:t>K</w:t>
      </w:r>
      <w:r w:rsidRPr="00152818">
        <w:rPr>
          <w:rFonts w:ascii="Aptos" w:hAnsi="Aptos"/>
          <w:sz w:val="20"/>
        </w:rPr>
        <w:t>odeksu cywilnego.</w:t>
      </w:r>
    </w:p>
    <w:p w14:paraId="5B16127C" w14:textId="77777777" w:rsidR="0052274F" w:rsidRPr="00152818" w:rsidRDefault="0052274F" w:rsidP="0052274F">
      <w:pPr>
        <w:numPr>
          <w:ilvl w:val="0"/>
          <w:numId w:val="6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Każde oświadczenie o odstąpieniu od Umowy musi zostać złożone w formie pisemnej pod rygorem jego nieważności.</w:t>
      </w:r>
    </w:p>
    <w:p w14:paraId="78D00851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</w:pPr>
    </w:p>
    <w:p w14:paraId="5FDC137E" w14:textId="77777777" w:rsidR="0052274F" w:rsidRPr="00152818" w:rsidRDefault="0052274F" w:rsidP="0052274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>§ 6 Kary umowne</w:t>
      </w:r>
    </w:p>
    <w:p w14:paraId="18E4C395" w14:textId="1F7663D6" w:rsidR="0052274F" w:rsidRPr="00152818" w:rsidRDefault="0052274F" w:rsidP="0052274F">
      <w:pPr>
        <w:numPr>
          <w:ilvl w:val="0"/>
          <w:numId w:val="5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 zapłaci Kupującemu kary umowne:</w:t>
      </w:r>
    </w:p>
    <w:p w14:paraId="1B2FF9CE" w14:textId="77777777" w:rsidR="0052274F" w:rsidRPr="00152818" w:rsidRDefault="0052274F" w:rsidP="0052274F">
      <w:pPr>
        <w:numPr>
          <w:ilvl w:val="1"/>
          <w:numId w:val="5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za zwłokę w dostarczeniu Towaru - w wysokości 0,5% ceny sprzedaży brutto, za każdy dzień zwłoki,</w:t>
      </w:r>
    </w:p>
    <w:p w14:paraId="1A8F230A" w14:textId="66AF0D3C" w:rsidR="0052274F" w:rsidRPr="00152818" w:rsidRDefault="0052274F" w:rsidP="00995A8B">
      <w:pPr>
        <w:numPr>
          <w:ilvl w:val="1"/>
          <w:numId w:val="5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za zwłokę w usunięciu wad w okresie gwarancji lub rękojmi – w wysokości 0,5% ceny sprzedaży brutto za każdy dzień </w:t>
      </w:r>
      <w:r w:rsidR="00995A8B" w:rsidRPr="00152818">
        <w:rPr>
          <w:rFonts w:ascii="Aptos" w:hAnsi="Aptos"/>
          <w:sz w:val="20"/>
        </w:rPr>
        <w:t xml:space="preserve">zwłoki, chyba że Sprzedawca wykaże, że zwłoka nastąpiła wyłącznie </w:t>
      </w:r>
      <w:r w:rsidR="00995A8B" w:rsidRPr="00152818">
        <w:rPr>
          <w:rFonts w:ascii="Aptos" w:hAnsi="Aptos"/>
          <w:sz w:val="20"/>
        </w:rPr>
        <w:br/>
        <w:t xml:space="preserve">z przyczyn od niego niezależnych, których nie mógł przewidzieć ani im zapobiec pomimo zachowania należytej staranności, </w:t>
      </w:r>
    </w:p>
    <w:p w14:paraId="003FE9E3" w14:textId="66FFB1B5" w:rsidR="0052274F" w:rsidRPr="00152818" w:rsidRDefault="0052274F" w:rsidP="0052274F">
      <w:pPr>
        <w:numPr>
          <w:ilvl w:val="1"/>
          <w:numId w:val="5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za odstąpienie od Umowy przez Kupującego z przyczyn leżących po stronie Sprzedawcy - </w:t>
      </w:r>
      <w:r w:rsidR="00995A8B" w:rsidRPr="00152818">
        <w:rPr>
          <w:rFonts w:ascii="Aptos" w:hAnsi="Aptos"/>
          <w:sz w:val="20"/>
        </w:rPr>
        <w:t xml:space="preserve">          </w:t>
      </w:r>
      <w:r w:rsidRPr="00152818">
        <w:rPr>
          <w:rFonts w:ascii="Aptos" w:hAnsi="Aptos"/>
          <w:sz w:val="20"/>
        </w:rPr>
        <w:t>w wysokości 20% ceny sprzedaży brutto.</w:t>
      </w:r>
    </w:p>
    <w:p w14:paraId="2EFC663C" w14:textId="3E541F72" w:rsidR="0052274F" w:rsidRPr="00152818" w:rsidRDefault="0052274F" w:rsidP="0052274F">
      <w:pPr>
        <w:numPr>
          <w:ilvl w:val="0"/>
          <w:numId w:val="5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Kupującemu przysługuje prawo dochodzenia - na zasadach ogólnych - odszkodowania przewyższającego wysokość zastrzeżonych kar umownych. Jeżeli po stronie Kupującego wyniknie szkoda spowodowana działaniami lub zaniechaniami Sprzeda</w:t>
      </w:r>
      <w:r w:rsidR="005E41D7" w:rsidRPr="00152818">
        <w:rPr>
          <w:rFonts w:ascii="Aptos" w:hAnsi="Aptos"/>
          <w:sz w:val="20"/>
        </w:rPr>
        <w:t>wcy</w:t>
      </w:r>
      <w:r w:rsidRPr="00152818">
        <w:rPr>
          <w:rFonts w:ascii="Aptos" w:hAnsi="Aptos"/>
          <w:sz w:val="20"/>
        </w:rPr>
        <w:t>, na okoliczność których nie zastrzeżono kary umownej, Kupujący jest uprawniony do dochodzenia odszkodowania na zasadach ogólnych.</w:t>
      </w:r>
    </w:p>
    <w:p w14:paraId="23EACB31" w14:textId="2D4700C0" w:rsidR="0052274F" w:rsidRPr="00152818" w:rsidRDefault="0052274F" w:rsidP="0052274F">
      <w:pPr>
        <w:numPr>
          <w:ilvl w:val="0"/>
          <w:numId w:val="5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 wyraża zgodę na potrącenie kar umownych z ceny sprzedaży, choćby nie była jeszcze wymagalna.</w:t>
      </w:r>
    </w:p>
    <w:p w14:paraId="0181CBEE" w14:textId="0F52D41E" w:rsidR="0052274F" w:rsidRPr="00152818" w:rsidRDefault="0052274F" w:rsidP="0052274F">
      <w:pPr>
        <w:numPr>
          <w:ilvl w:val="0"/>
          <w:numId w:val="5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Zapłacenie lub potrącenie kary za niedotrzymanie terminu nie zwalnia Sprzedawcy z obowiązku wykonania Umowy ani z żadnych innych zobowiązań umownych, chyba że Kupujący postanowi inaczej.</w:t>
      </w:r>
    </w:p>
    <w:p w14:paraId="213A26FB" w14:textId="45E2D11F" w:rsidR="00E8040C" w:rsidRPr="00152818" w:rsidRDefault="00E8040C" w:rsidP="0052274F">
      <w:pPr>
        <w:numPr>
          <w:ilvl w:val="0"/>
          <w:numId w:val="5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Maksymalna wysokość kar umownych nie może przekroczyć 30% ceny brutto, o której mowa w § 4 ust. </w:t>
      </w:r>
    </w:p>
    <w:p w14:paraId="6B79149E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</w:pPr>
    </w:p>
    <w:p w14:paraId="1F18E338" w14:textId="77777777" w:rsidR="0052274F" w:rsidRPr="00152818" w:rsidRDefault="0052274F" w:rsidP="0086763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>§ 7 Kontakty Stron</w:t>
      </w:r>
    </w:p>
    <w:p w14:paraId="18D19710" w14:textId="77777777" w:rsidR="0052274F" w:rsidRPr="00152818" w:rsidRDefault="0052274F" w:rsidP="00E3691A">
      <w:pPr>
        <w:numPr>
          <w:ilvl w:val="0"/>
          <w:numId w:val="4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Strony wskazują następujące osoby jako upoważnione do kontaktów w sprawach związanych z realizacją Umowy oraz ich adresy poczty elektronicznej:</w:t>
      </w:r>
    </w:p>
    <w:p w14:paraId="3B9D11BC" w14:textId="354A6CAE" w:rsidR="0052274F" w:rsidRPr="00152818" w:rsidRDefault="0052274F" w:rsidP="00E3691A">
      <w:pPr>
        <w:numPr>
          <w:ilvl w:val="1"/>
          <w:numId w:val="4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ze strony Sprzeda</w:t>
      </w:r>
      <w:r w:rsidR="006012EF" w:rsidRPr="00152818">
        <w:rPr>
          <w:rFonts w:ascii="Aptos" w:hAnsi="Aptos"/>
          <w:sz w:val="20"/>
        </w:rPr>
        <w:t>wcy</w:t>
      </w:r>
      <w:r w:rsidRPr="00152818">
        <w:rPr>
          <w:rFonts w:ascii="Aptos" w:hAnsi="Aptos"/>
          <w:sz w:val="20"/>
        </w:rPr>
        <w:t xml:space="preserve"> –……………………………,</w:t>
      </w:r>
    </w:p>
    <w:p w14:paraId="13BE39BC" w14:textId="77777777" w:rsidR="0052274F" w:rsidRPr="00152818" w:rsidRDefault="0052274F" w:rsidP="00E3691A">
      <w:pPr>
        <w:numPr>
          <w:ilvl w:val="1"/>
          <w:numId w:val="4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ze strony Kupującego – …………………………………</w:t>
      </w:r>
    </w:p>
    <w:p w14:paraId="3CEC2521" w14:textId="18797921" w:rsidR="0052274F" w:rsidRPr="00152818" w:rsidRDefault="0052274F" w:rsidP="00E3691A">
      <w:pPr>
        <w:numPr>
          <w:ilvl w:val="0"/>
          <w:numId w:val="4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Wyżej wskazane osoby wyznaczone zostały do kontaktów o charakterze roboczym i technicznym, nie są one umocowane do składania w imieniu Stron oświadczeń woli, w szczególności zaś do składania oświadczeń rodzących lub mogących rodzić zobowiązania finansowe, co nie wyłącza istnienia takiego umocowania wynikającego ze stosunków pozaumownych łączących daną osobę z jedną ze Stron.</w:t>
      </w:r>
    </w:p>
    <w:p w14:paraId="4A592BBF" w14:textId="77777777" w:rsidR="0052274F" w:rsidRPr="00152818" w:rsidRDefault="0052274F" w:rsidP="005E41D7">
      <w:pPr>
        <w:numPr>
          <w:ilvl w:val="0"/>
          <w:numId w:val="4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Strony ustalają jednak, że ww. reprezentant Kupującego będzie uprawniony i upoważniony do dokonania odbioru przedmiotu niniejszej umowy, zgłaszania ew. zastrzeżeń i pytań oraz do podpisywania protokołów.</w:t>
      </w:r>
    </w:p>
    <w:p w14:paraId="59F00E8F" w14:textId="77777777" w:rsidR="0052274F" w:rsidRPr="00152818" w:rsidRDefault="0052274F" w:rsidP="005E41D7">
      <w:pPr>
        <w:numPr>
          <w:ilvl w:val="0"/>
          <w:numId w:val="4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Strony postanawiają, że wszelkie istotne ustalenia, informacje i oświadczenia związane z realizacją </w:t>
      </w:r>
      <w:r w:rsidRPr="00152818">
        <w:rPr>
          <w:rFonts w:ascii="Aptos" w:hAnsi="Aptos"/>
          <w:sz w:val="20"/>
        </w:rPr>
        <w:lastRenderedPageBreak/>
        <w:t>Umowy będą czynione i przekazywane wyłącznie w formie pisemnej lub mailowej. Wszelkie istotne ustalenia, informacje lub oświadczenia poczynione lub przekazane w formie telefonicznej lub ustnej uważa się za niewiążące/niebyłe, jeśli nie zostaną następnie potwierdzone przez obie Strony mailowo lub w formie pisemnej co do ich treści i daty przekazania.</w:t>
      </w:r>
    </w:p>
    <w:p w14:paraId="696B6B6C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</w:pPr>
    </w:p>
    <w:p w14:paraId="59050884" w14:textId="1FC28EE6" w:rsidR="0052274F" w:rsidRPr="00152818" w:rsidRDefault="0052274F" w:rsidP="0052274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>§ 8 P</w:t>
      </w:r>
      <w:r w:rsidR="00A5738C" w:rsidRPr="00152818">
        <w:rPr>
          <w:rFonts w:ascii="Aptos" w:hAnsi="Aptos"/>
          <w:b/>
          <w:bCs/>
          <w:sz w:val="20"/>
        </w:rPr>
        <w:t>oufność i ochrona danych osobowych</w:t>
      </w:r>
    </w:p>
    <w:p w14:paraId="725A8658" w14:textId="48FE6487" w:rsidR="001B39B5" w:rsidRPr="00152818" w:rsidRDefault="00EC2CB9" w:rsidP="001B39B5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A5738C" w:rsidRPr="00152818">
        <w:rPr>
          <w:rFonts w:ascii="Aptos" w:hAnsi="Aptos"/>
          <w:sz w:val="20"/>
        </w:rPr>
        <w:t xml:space="preserve">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 </w:t>
      </w:r>
    </w:p>
    <w:p w14:paraId="6D1FE218" w14:textId="77777777" w:rsidR="001B39B5" w:rsidRPr="00152818" w:rsidRDefault="001B39B5" w:rsidP="001B39B5">
      <w:pPr>
        <w:spacing w:line="276" w:lineRule="auto"/>
        <w:jc w:val="both"/>
        <w:rPr>
          <w:rFonts w:ascii="Aptos" w:hAnsi="Aptos"/>
          <w:sz w:val="20"/>
        </w:rPr>
      </w:pPr>
    </w:p>
    <w:p w14:paraId="236EE20F" w14:textId="394FB7AC" w:rsidR="00A5738C" w:rsidRPr="00152818" w:rsidRDefault="00EC2CB9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A5738C" w:rsidRPr="00152818">
        <w:rPr>
          <w:rFonts w:ascii="Aptos" w:hAnsi="Aptos"/>
          <w:sz w:val="20"/>
        </w:rPr>
        <w:t xml:space="preserve">zobowiązuje się do niewykorzystywania informacji poufnych do żadnych innych celów niż wykonanie przedmiotu Umowy oraz do ich przechowywania w sposób zapewniający należytą ochronę przed nieuprawnionym dostępem, ujawnieniem lub utratą. </w:t>
      </w:r>
    </w:p>
    <w:p w14:paraId="6FE32666" w14:textId="17EEE12E" w:rsidR="00A5738C" w:rsidRPr="00152818" w:rsidRDefault="00EC2CB9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A5738C" w:rsidRPr="00152818">
        <w:rPr>
          <w:rFonts w:ascii="Aptos" w:hAnsi="Aptos"/>
          <w:sz w:val="20"/>
        </w:rPr>
        <w:t xml:space="preserve">zobowiązuje się do zachowania w ścisłej tajemnicy informacji poufnych, przez cały okres jej obowiązywania oraz po jej zakończeniu bez względu na przyczyny jej zakończenia. </w:t>
      </w:r>
    </w:p>
    <w:p w14:paraId="784505CC" w14:textId="3C472045" w:rsidR="00A5738C" w:rsidRPr="00152818" w:rsidRDefault="00EC2CB9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A5738C" w:rsidRPr="00152818">
        <w:rPr>
          <w:rFonts w:ascii="Aptos" w:hAnsi="Aptos"/>
          <w:sz w:val="20"/>
        </w:rPr>
        <w:t xml:space="preserve">zobowiązuje się nie ujawniać informacji poufnych osobom trzecim bez uprzedniej pisemnej zgody </w:t>
      </w:r>
      <w:r w:rsidR="00616C77" w:rsidRPr="00152818">
        <w:rPr>
          <w:rFonts w:ascii="Aptos" w:hAnsi="Aptos"/>
          <w:sz w:val="20"/>
        </w:rPr>
        <w:t>Kupującego</w:t>
      </w:r>
      <w:r w:rsidR="00A5738C" w:rsidRPr="00152818">
        <w:rPr>
          <w:rFonts w:ascii="Aptos" w:hAnsi="Aptos"/>
          <w:sz w:val="20"/>
        </w:rPr>
        <w:t xml:space="preserve">, chyba że obowiązek ujawnienia wynika z bezwzględnie obowiązujących przepisów prawa. W przypadku takiego obowiązku </w:t>
      </w:r>
      <w:r w:rsidR="005E41D7" w:rsidRPr="00152818">
        <w:rPr>
          <w:rFonts w:ascii="Aptos" w:hAnsi="Aptos"/>
          <w:sz w:val="20"/>
        </w:rPr>
        <w:t>Sprzedawca</w:t>
      </w:r>
      <w:r w:rsidR="00A5738C" w:rsidRPr="00152818">
        <w:rPr>
          <w:rFonts w:ascii="Aptos" w:hAnsi="Aptos"/>
          <w:sz w:val="20"/>
        </w:rPr>
        <w:t xml:space="preserve"> niezwłocznie poinformuje </w:t>
      </w:r>
      <w:r w:rsidR="00616C77" w:rsidRPr="00152818">
        <w:rPr>
          <w:rFonts w:ascii="Aptos" w:hAnsi="Aptos"/>
          <w:sz w:val="20"/>
        </w:rPr>
        <w:t>Kupującego</w:t>
      </w:r>
      <w:r w:rsidR="00A5738C" w:rsidRPr="00152818">
        <w:rPr>
          <w:rFonts w:ascii="Aptos" w:hAnsi="Aptos"/>
          <w:sz w:val="20"/>
        </w:rPr>
        <w:t xml:space="preserve"> o konieczności ujawnienia danych, chyba że przepisy prawa zabraniają takiej informacji. </w:t>
      </w:r>
    </w:p>
    <w:p w14:paraId="0AFC4EEF" w14:textId="5B0AA3C7" w:rsidR="00A5738C" w:rsidRPr="00152818" w:rsidRDefault="00EC2CB9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="00A5738C" w:rsidRPr="00152818">
        <w:rPr>
          <w:rFonts w:ascii="Aptos" w:hAnsi="Aptos"/>
          <w:sz w:val="20"/>
        </w:rPr>
        <w:t xml:space="preserve">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 </w:t>
      </w:r>
    </w:p>
    <w:p w14:paraId="0C6CE8FD" w14:textId="4693E9EE" w:rsidR="00A5738C" w:rsidRPr="00152818" w:rsidRDefault="00A5738C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W przypadku naruszenia przez</w:t>
      </w:r>
      <w:r w:rsidR="006012EF" w:rsidRPr="00152818">
        <w:rPr>
          <w:rFonts w:ascii="Aptos" w:hAnsi="Aptos"/>
          <w:sz w:val="20"/>
        </w:rPr>
        <w:t xml:space="preserve"> Sprzedawcę</w:t>
      </w:r>
      <w:r w:rsidRPr="00152818">
        <w:rPr>
          <w:rFonts w:ascii="Aptos" w:hAnsi="Aptos"/>
          <w:sz w:val="20"/>
        </w:rPr>
        <w:t xml:space="preserve">  obowiązków wynikających z niniejszego paragrafu (dotyczących informacji poufnych lub ochrony danych osobowych), </w:t>
      </w:r>
      <w:r w:rsidR="00616C77" w:rsidRPr="00152818">
        <w:rPr>
          <w:rFonts w:ascii="Aptos" w:hAnsi="Aptos"/>
          <w:sz w:val="20"/>
        </w:rPr>
        <w:t xml:space="preserve">Kupujący </w:t>
      </w:r>
      <w:r w:rsidRPr="00152818">
        <w:rPr>
          <w:rFonts w:ascii="Aptos" w:hAnsi="Aptos"/>
          <w:sz w:val="20"/>
        </w:rPr>
        <w:t xml:space="preserve">ma prawo do: </w:t>
      </w:r>
    </w:p>
    <w:p w14:paraId="4932F44C" w14:textId="77777777" w:rsidR="00A5738C" w:rsidRPr="00152818" w:rsidRDefault="00A5738C" w:rsidP="00E3691A">
      <w:pPr>
        <w:numPr>
          <w:ilvl w:val="0"/>
          <w:numId w:val="1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żądania zaprzestania naruszeń i natychmiastowego usunięcia ich skutków,</w:t>
      </w:r>
    </w:p>
    <w:p w14:paraId="42D2DEE7" w14:textId="77777777" w:rsidR="00A5738C" w:rsidRPr="00152818" w:rsidRDefault="00A5738C" w:rsidP="00E3691A">
      <w:pPr>
        <w:numPr>
          <w:ilvl w:val="0"/>
          <w:numId w:val="1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dochodzenia odszkodowania w pełnej wysokości, obejmującego zarówno rzeczywiste straty, jak i utracone korzyści,</w:t>
      </w:r>
    </w:p>
    <w:p w14:paraId="2EBE0ED9" w14:textId="28DFCEA6" w:rsidR="00A5738C" w:rsidRPr="00152818" w:rsidRDefault="00A5738C" w:rsidP="00E3691A">
      <w:pPr>
        <w:numPr>
          <w:ilvl w:val="0"/>
          <w:numId w:val="1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nałożenia na </w:t>
      </w:r>
      <w:r w:rsidR="00EC2CB9"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 xml:space="preserve">wcę </w:t>
      </w:r>
      <w:r w:rsidRPr="00152818">
        <w:rPr>
          <w:rFonts w:ascii="Aptos" w:hAnsi="Aptos"/>
          <w:sz w:val="20"/>
        </w:rPr>
        <w:t xml:space="preserve"> kary umownej w wysokości 10 000 zł brutto za każde naruszenie, przy czym zapłata kary umownej nie wyłącza prawa </w:t>
      </w:r>
      <w:r w:rsidR="00616C77" w:rsidRPr="00152818">
        <w:rPr>
          <w:rFonts w:ascii="Aptos" w:hAnsi="Aptos"/>
          <w:sz w:val="20"/>
        </w:rPr>
        <w:t xml:space="preserve">Kupującego </w:t>
      </w:r>
      <w:r w:rsidRPr="00152818">
        <w:rPr>
          <w:rFonts w:ascii="Aptos" w:hAnsi="Aptos"/>
          <w:sz w:val="20"/>
        </w:rPr>
        <w:t>do dochodzenia odszkodowania przewyższającego jej wysokość na zasadach ogólnych.</w:t>
      </w:r>
    </w:p>
    <w:p w14:paraId="4C4C66E2" w14:textId="2D0789A0" w:rsidR="00A5738C" w:rsidRPr="00152818" w:rsidRDefault="00A5738C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</w:t>
      </w:r>
      <w:r w:rsidR="00616C77" w:rsidRPr="00152818">
        <w:rPr>
          <w:rFonts w:ascii="Aptos" w:hAnsi="Aptos"/>
          <w:sz w:val="20"/>
        </w:rPr>
        <w:t>Kupujący</w:t>
      </w:r>
      <w:r w:rsidRPr="00152818">
        <w:rPr>
          <w:rFonts w:ascii="Aptos" w:hAnsi="Aptos"/>
          <w:sz w:val="20"/>
        </w:rPr>
        <w:t xml:space="preserve"> przetwarza dane osobowe osób uczestniczących w zawarciu i wykonaniu przedmiotowej Umowy </w:t>
      </w:r>
    </w:p>
    <w:p w14:paraId="2A13D3F4" w14:textId="7CDCE6EB" w:rsidR="00A5738C" w:rsidRPr="00152818" w:rsidRDefault="00A5738C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W przypadku gdy w trakcie wykonywania Umowy </w:t>
      </w:r>
      <w:r w:rsidR="00616C77" w:rsidRPr="00152818">
        <w:rPr>
          <w:rFonts w:ascii="Aptos" w:hAnsi="Aptos"/>
          <w:sz w:val="20"/>
        </w:rPr>
        <w:t>Kupujący</w:t>
      </w:r>
      <w:r w:rsidRPr="00152818">
        <w:rPr>
          <w:rFonts w:ascii="Aptos" w:hAnsi="Aptos"/>
          <w:sz w:val="20"/>
        </w:rPr>
        <w:t xml:space="preserve"> działając w trybie i zgodnie z art. 28 RODO powierzy </w:t>
      </w:r>
      <w:r w:rsidR="00650935" w:rsidRPr="00152818">
        <w:rPr>
          <w:rFonts w:ascii="Aptos" w:hAnsi="Aptos"/>
          <w:sz w:val="20"/>
        </w:rPr>
        <w:t>Sprzedawcy</w:t>
      </w:r>
      <w:r w:rsidRPr="00152818">
        <w:rPr>
          <w:rFonts w:ascii="Aptos" w:hAnsi="Aptos"/>
          <w:sz w:val="20"/>
        </w:rPr>
        <w:t xml:space="preserve">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 z realizacją niniejszej Umowy, w ramach wynagrodzenia przysługującego na podstawie niniejszej Umowy. </w:t>
      </w:r>
    </w:p>
    <w:p w14:paraId="55B7080A" w14:textId="0FADD854" w:rsidR="00A5738C" w:rsidRPr="00152818" w:rsidRDefault="005E41D7" w:rsidP="00E3691A">
      <w:pPr>
        <w:numPr>
          <w:ilvl w:val="0"/>
          <w:numId w:val="1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</w:t>
      </w:r>
      <w:r w:rsidR="00A5738C" w:rsidRPr="00152818">
        <w:rPr>
          <w:rFonts w:ascii="Aptos" w:hAnsi="Aptos"/>
          <w:sz w:val="20"/>
        </w:rPr>
        <w:t xml:space="preserve"> zobowiązuje się do niezwłocznego informowania </w:t>
      </w:r>
      <w:r w:rsidR="00616C77" w:rsidRPr="00152818">
        <w:rPr>
          <w:rFonts w:ascii="Aptos" w:hAnsi="Aptos"/>
          <w:sz w:val="20"/>
        </w:rPr>
        <w:t>Kupującego</w:t>
      </w:r>
      <w:r w:rsidR="00A5738C" w:rsidRPr="00152818">
        <w:rPr>
          <w:rFonts w:ascii="Aptos" w:hAnsi="Aptos"/>
          <w:sz w:val="20"/>
        </w:rPr>
        <w:t xml:space="preserve">  o każdym incydencie bezpieczeństwa lub naruszeniu ochrony danych osobowych. </w:t>
      </w:r>
    </w:p>
    <w:p w14:paraId="6635ED15" w14:textId="56F7A7FD" w:rsidR="0052274F" w:rsidRPr="00152818" w:rsidRDefault="0052274F" w:rsidP="00E3691A">
      <w:pPr>
        <w:spacing w:line="276" w:lineRule="auto"/>
        <w:ind w:left="141"/>
        <w:jc w:val="both"/>
        <w:rPr>
          <w:rFonts w:ascii="Aptos" w:hAnsi="Aptos"/>
          <w:sz w:val="20"/>
        </w:rPr>
      </w:pPr>
    </w:p>
    <w:p w14:paraId="3DD524FB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</w:pPr>
    </w:p>
    <w:p w14:paraId="34F88FAB" w14:textId="77777777" w:rsidR="0052274F" w:rsidRPr="00152818" w:rsidRDefault="0052274F" w:rsidP="0052274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>§ 9 Szczególne warunki płatności</w:t>
      </w:r>
    </w:p>
    <w:p w14:paraId="3EAC6ED5" w14:textId="44CC64FC" w:rsidR="0052274F" w:rsidRPr="00152818" w:rsidRDefault="0052274F" w:rsidP="0052274F">
      <w:pPr>
        <w:numPr>
          <w:ilvl w:val="0"/>
          <w:numId w:val="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 oświadcza, że wskazany przez niego rachunek bankowy, służący do rozliczeń, będzie spełniał wymogi na potrzeby mechanizmu podzielonej płatności (</w:t>
      </w:r>
      <w:proofErr w:type="spellStart"/>
      <w:r w:rsidRPr="00152818">
        <w:rPr>
          <w:rFonts w:ascii="Aptos" w:hAnsi="Aptos"/>
          <w:sz w:val="20"/>
        </w:rPr>
        <w:t>split</w:t>
      </w:r>
      <w:proofErr w:type="spellEnd"/>
      <w:r w:rsidRPr="00152818">
        <w:rPr>
          <w:rFonts w:ascii="Aptos" w:hAnsi="Aptos"/>
          <w:sz w:val="20"/>
        </w:rPr>
        <w:t xml:space="preserve"> </w:t>
      </w:r>
      <w:proofErr w:type="spellStart"/>
      <w:r w:rsidRPr="00152818">
        <w:rPr>
          <w:rFonts w:ascii="Aptos" w:hAnsi="Aptos"/>
          <w:sz w:val="20"/>
        </w:rPr>
        <w:t>payment</w:t>
      </w:r>
      <w:proofErr w:type="spellEnd"/>
      <w:r w:rsidRPr="00152818">
        <w:rPr>
          <w:rFonts w:ascii="Aptos" w:hAnsi="Aptos"/>
          <w:sz w:val="20"/>
        </w:rPr>
        <w:t xml:space="preserve">), tzn. że do ww. rachunku bankowego jest przypisany rachunek pomocniczy VAT a faktura (w przypadku gdy towary lub usługi będące przedmiotem umowy znajdują się na liście określonej w załączniku nr 15 do ustawy z dnia 11.03.2004 r. o podatku od towarów i usług) będzie zawierać specjalne oznaczenie w postaci zapisu: </w:t>
      </w:r>
      <w:r w:rsidRPr="00152818">
        <w:rPr>
          <w:rFonts w:ascii="Aptos" w:hAnsi="Aptos"/>
          <w:sz w:val="20"/>
        </w:rPr>
        <w:lastRenderedPageBreak/>
        <w:t>„mechanizm podzielonej płatności”, a także spełniać będzie inne warunki określone w powszechnie obowiązujących przepisach w tym zakresie</w:t>
      </w:r>
    </w:p>
    <w:p w14:paraId="7824C7CE" w14:textId="77777777" w:rsidR="0052274F" w:rsidRPr="00152818" w:rsidRDefault="0052274F" w:rsidP="0052274F">
      <w:pPr>
        <w:numPr>
          <w:ilvl w:val="0"/>
          <w:numId w:val="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Kupujący oświadcza, że płatności za wszystkie faktury, do których znajduje zastosowanie regulacja tzw. </w:t>
      </w:r>
      <w:proofErr w:type="spellStart"/>
      <w:r w:rsidRPr="00152818">
        <w:rPr>
          <w:rFonts w:ascii="Aptos" w:hAnsi="Aptos"/>
          <w:sz w:val="20"/>
        </w:rPr>
        <w:t>split</w:t>
      </w:r>
      <w:proofErr w:type="spellEnd"/>
      <w:r w:rsidRPr="00152818">
        <w:rPr>
          <w:rFonts w:ascii="Aptos" w:hAnsi="Aptos"/>
          <w:sz w:val="20"/>
        </w:rPr>
        <w:t xml:space="preserve"> </w:t>
      </w:r>
      <w:proofErr w:type="spellStart"/>
      <w:r w:rsidRPr="00152818">
        <w:rPr>
          <w:rFonts w:ascii="Aptos" w:hAnsi="Aptos"/>
          <w:sz w:val="20"/>
        </w:rPr>
        <w:t>payment</w:t>
      </w:r>
      <w:proofErr w:type="spellEnd"/>
      <w:r w:rsidRPr="00152818">
        <w:rPr>
          <w:rFonts w:ascii="Aptos" w:hAnsi="Aptos"/>
          <w:sz w:val="20"/>
        </w:rPr>
        <w:t>, realizuje z zastosowaniem mechanizmu podzielonej płatności (</w:t>
      </w:r>
      <w:proofErr w:type="spellStart"/>
      <w:r w:rsidRPr="00152818">
        <w:rPr>
          <w:rFonts w:ascii="Aptos" w:hAnsi="Aptos"/>
          <w:sz w:val="20"/>
        </w:rPr>
        <w:t>split</w:t>
      </w:r>
      <w:proofErr w:type="spellEnd"/>
      <w:r w:rsidRPr="00152818">
        <w:rPr>
          <w:rFonts w:ascii="Aptos" w:hAnsi="Aptos"/>
          <w:sz w:val="20"/>
        </w:rPr>
        <w:t xml:space="preserve"> </w:t>
      </w:r>
      <w:proofErr w:type="spellStart"/>
      <w:r w:rsidRPr="00152818">
        <w:rPr>
          <w:rFonts w:ascii="Aptos" w:hAnsi="Aptos"/>
          <w:sz w:val="20"/>
        </w:rPr>
        <w:t>payment</w:t>
      </w:r>
      <w:proofErr w:type="spellEnd"/>
      <w:r w:rsidRPr="00152818">
        <w:rPr>
          <w:rFonts w:ascii="Aptos" w:hAnsi="Aptos"/>
          <w:sz w:val="20"/>
        </w:rPr>
        <w:t>).</w:t>
      </w:r>
    </w:p>
    <w:p w14:paraId="2560C29C" w14:textId="4A83E954" w:rsidR="00A6692D" w:rsidRPr="00152818" w:rsidRDefault="0052274F" w:rsidP="00A6692D">
      <w:pPr>
        <w:numPr>
          <w:ilvl w:val="0"/>
          <w:numId w:val="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 oświadcza, że wyraża zgodę na dokonywanie przez Kupującego płatności w systemie podzielonej płatności(</w:t>
      </w:r>
      <w:proofErr w:type="spellStart"/>
      <w:r w:rsidRPr="00152818">
        <w:rPr>
          <w:rFonts w:ascii="Aptos" w:hAnsi="Aptos"/>
          <w:sz w:val="20"/>
        </w:rPr>
        <w:t>split</w:t>
      </w:r>
      <w:proofErr w:type="spellEnd"/>
      <w:r w:rsidRPr="00152818">
        <w:rPr>
          <w:rFonts w:ascii="Aptos" w:hAnsi="Aptos"/>
          <w:sz w:val="20"/>
        </w:rPr>
        <w:t xml:space="preserve"> </w:t>
      </w:r>
      <w:proofErr w:type="spellStart"/>
      <w:r w:rsidRPr="00152818">
        <w:rPr>
          <w:rFonts w:ascii="Aptos" w:hAnsi="Aptos"/>
          <w:sz w:val="20"/>
        </w:rPr>
        <w:t>payment</w:t>
      </w:r>
      <w:proofErr w:type="spellEnd"/>
      <w:r w:rsidRPr="00152818">
        <w:rPr>
          <w:rFonts w:ascii="Aptos" w:hAnsi="Aptos"/>
          <w:sz w:val="20"/>
        </w:rPr>
        <w:t>).</w:t>
      </w:r>
    </w:p>
    <w:p w14:paraId="4FBA920D" w14:textId="1B50B927" w:rsidR="00367039" w:rsidRPr="00152818" w:rsidRDefault="00616C77" w:rsidP="00367039">
      <w:pPr>
        <w:numPr>
          <w:ilvl w:val="0"/>
          <w:numId w:val="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367039" w:rsidRPr="00152818">
        <w:rPr>
          <w:rFonts w:ascii="Aptos" w:hAnsi="Aptos"/>
          <w:sz w:val="20"/>
        </w:rPr>
        <w:t>wystawi fakturę VAT na następujące dane</w:t>
      </w:r>
      <w:r w:rsidR="0021566F" w:rsidRPr="00152818">
        <w:rPr>
          <w:rFonts w:ascii="Aptos" w:hAnsi="Aptos"/>
          <w:sz w:val="20"/>
        </w:rPr>
        <w:t xml:space="preserve"> </w:t>
      </w:r>
      <w:r w:rsidR="005E41D7" w:rsidRPr="00152818">
        <w:rPr>
          <w:rFonts w:ascii="Aptos" w:hAnsi="Aptos"/>
          <w:sz w:val="20"/>
        </w:rPr>
        <w:t>Kupującego</w:t>
      </w:r>
      <w:r w:rsidR="00367039" w:rsidRPr="00152818">
        <w:rPr>
          <w:rFonts w:ascii="Aptos" w:hAnsi="Aptos"/>
          <w:sz w:val="20"/>
        </w:rPr>
        <w:t xml:space="preserve">:  </w:t>
      </w:r>
    </w:p>
    <w:p w14:paraId="6ABD19B1" w14:textId="77777777" w:rsidR="00367039" w:rsidRPr="00152818" w:rsidRDefault="00367039" w:rsidP="00ED370C">
      <w:pPr>
        <w:pStyle w:val="Akapitzlist"/>
        <w:spacing w:line="276" w:lineRule="auto"/>
        <w:ind w:firstLine="0"/>
        <w:jc w:val="left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Polska Akademia Nauk</w:t>
      </w:r>
    </w:p>
    <w:p w14:paraId="738F962E" w14:textId="77777777" w:rsidR="00367039" w:rsidRPr="00152818" w:rsidRDefault="00367039" w:rsidP="00ED370C">
      <w:pPr>
        <w:pStyle w:val="Akapitzlist"/>
        <w:spacing w:line="276" w:lineRule="auto"/>
        <w:ind w:firstLine="0"/>
        <w:jc w:val="left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00-901 Warszawa, pl. Defilad 1</w:t>
      </w:r>
    </w:p>
    <w:p w14:paraId="206DD8B5" w14:textId="781D29D3" w:rsidR="00367039" w:rsidRPr="00152818" w:rsidRDefault="00527798" w:rsidP="00527798">
      <w:pPr>
        <w:pStyle w:val="Akapitzlist"/>
        <w:spacing w:line="276" w:lineRule="auto"/>
        <w:ind w:firstLine="0"/>
        <w:jc w:val="left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NIP 5251575083,  </w:t>
      </w:r>
      <w:r w:rsidR="00367039" w:rsidRPr="00152818">
        <w:rPr>
          <w:rFonts w:ascii="Aptos" w:hAnsi="Aptos"/>
          <w:sz w:val="20"/>
        </w:rPr>
        <w:t xml:space="preserve">Globalny Numer Identyfikacyjny (GLN): </w:t>
      </w:r>
      <w:r w:rsidR="00650935" w:rsidRPr="00152818">
        <w:rPr>
          <w:rFonts w:ascii="Aptos" w:hAnsi="Aptos"/>
          <w:sz w:val="20"/>
        </w:rPr>
        <w:t>5907628990049</w:t>
      </w:r>
      <w:r w:rsidR="00367039" w:rsidRPr="00152818">
        <w:rPr>
          <w:rFonts w:ascii="Aptos" w:hAnsi="Aptos"/>
          <w:sz w:val="20"/>
        </w:rPr>
        <w:t xml:space="preserve"> </w:t>
      </w:r>
    </w:p>
    <w:p w14:paraId="06420B5C" w14:textId="77777777" w:rsidR="00367039" w:rsidRPr="00152818" w:rsidRDefault="00367039" w:rsidP="00367039">
      <w:pPr>
        <w:pStyle w:val="Akapitzlist"/>
        <w:numPr>
          <w:ilvl w:val="0"/>
          <w:numId w:val="2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Z dniem wejścia w życie obowiązku stosowania KSeF Strony wyrażają zgodę na wystawianie oraz odbiór faktur w formie elektronicznej za pośrednictwem Krajowego Systemu e-faktur. Faktury uważa się za dostarczone z momentem nadania numeru KSeF. </w:t>
      </w:r>
    </w:p>
    <w:p w14:paraId="2EBA6D10" w14:textId="41D9DE6C" w:rsidR="00367039" w:rsidRPr="00152818" w:rsidRDefault="00367039" w:rsidP="00367039">
      <w:pPr>
        <w:pStyle w:val="Akapitzlist"/>
        <w:numPr>
          <w:ilvl w:val="0"/>
          <w:numId w:val="2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Brak wskazania na fakturze jednostki organizacyjnej, wskazanie niepełne lub niezgodne z katalogiem przekazanym przez </w:t>
      </w:r>
      <w:r w:rsidR="00616C77" w:rsidRPr="00152818">
        <w:rPr>
          <w:rFonts w:ascii="Aptos" w:hAnsi="Aptos"/>
          <w:sz w:val="20"/>
        </w:rPr>
        <w:t>Kupującego</w:t>
      </w:r>
      <w:r w:rsidRPr="00152818">
        <w:rPr>
          <w:rFonts w:ascii="Aptos" w:hAnsi="Aptos"/>
          <w:sz w:val="20"/>
        </w:rPr>
        <w:t xml:space="preserve">, nie wpływa na ważność faktury w rozumieniu przepisów prawa podatkowego, jednak może stanowić podstawę do wstrzymania biegu terminu płatności do czasu otrzymania przez </w:t>
      </w:r>
      <w:r w:rsidR="00616C77" w:rsidRPr="00152818">
        <w:rPr>
          <w:rFonts w:ascii="Aptos" w:hAnsi="Aptos"/>
          <w:sz w:val="20"/>
        </w:rPr>
        <w:t>Kupującego</w:t>
      </w:r>
      <w:r w:rsidRPr="00152818">
        <w:rPr>
          <w:rFonts w:ascii="Aptos" w:hAnsi="Aptos"/>
          <w:sz w:val="20"/>
        </w:rPr>
        <w:t xml:space="preserve"> faktury skorygowanej. </w:t>
      </w:r>
    </w:p>
    <w:p w14:paraId="40F6D1D5" w14:textId="5E36A721" w:rsidR="00367039" w:rsidRPr="00152818" w:rsidRDefault="00367039" w:rsidP="00367039">
      <w:pPr>
        <w:pStyle w:val="Akapitzlist"/>
        <w:numPr>
          <w:ilvl w:val="0"/>
          <w:numId w:val="2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Za dzień zapłaty uważa się dzień obciążenia rachunku bankowego </w:t>
      </w:r>
      <w:r w:rsidR="00616C77" w:rsidRPr="00152818">
        <w:rPr>
          <w:rFonts w:ascii="Aptos" w:hAnsi="Aptos"/>
          <w:sz w:val="20"/>
        </w:rPr>
        <w:t>Kupującego</w:t>
      </w:r>
      <w:r w:rsidRPr="00152818">
        <w:rPr>
          <w:rFonts w:ascii="Aptos" w:hAnsi="Aptos"/>
          <w:sz w:val="20"/>
        </w:rPr>
        <w:t xml:space="preserve">. </w:t>
      </w:r>
    </w:p>
    <w:p w14:paraId="4A294EF2" w14:textId="71B68B48" w:rsidR="00367039" w:rsidRPr="00152818" w:rsidRDefault="00616C77" w:rsidP="00367039">
      <w:pPr>
        <w:pStyle w:val="Akapitzlist"/>
        <w:numPr>
          <w:ilvl w:val="0"/>
          <w:numId w:val="2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367039" w:rsidRPr="00152818">
        <w:rPr>
          <w:rFonts w:ascii="Aptos" w:hAnsi="Aptos"/>
          <w:sz w:val="20"/>
        </w:rPr>
        <w:t xml:space="preserve">oświadcza, że na dzień zawarcia niniejszej Umowy </w:t>
      </w:r>
      <w:r w:rsidR="00367039" w:rsidRPr="00152818">
        <w:rPr>
          <w:rFonts w:ascii="Aptos" w:hAnsi="Aptos"/>
          <w:i/>
          <w:iCs/>
          <w:sz w:val="20"/>
        </w:rPr>
        <w:t>posiada status/ nie posiada statusu</w:t>
      </w:r>
      <w:r w:rsidR="00367039" w:rsidRPr="00152818">
        <w:rPr>
          <w:rFonts w:ascii="Segoe UI Symbol" w:hAnsi="Segoe UI Symbol" w:cs="Segoe UI Symbol"/>
          <w:i/>
          <w:iCs/>
          <w:sz w:val="20"/>
        </w:rPr>
        <w:t>⁕</w:t>
      </w:r>
      <w:r w:rsidR="00367039" w:rsidRPr="00152818">
        <w:rPr>
          <w:rFonts w:ascii="Aptos" w:hAnsi="Aptos"/>
          <w:sz w:val="20"/>
        </w:rPr>
        <w:t xml:space="preserve"> dużego przedsiębiorcy w rozumieniu ustawy z dnia 8 marca 2013 r. o przeciwdziałaniu nadmiernym opóźnieniom w transakcjach handlowych (tj. Dz.U. z 2023 r. poz. 1790 z </w:t>
      </w:r>
      <w:proofErr w:type="spellStart"/>
      <w:r w:rsidR="00367039" w:rsidRPr="00152818">
        <w:rPr>
          <w:rFonts w:ascii="Aptos" w:hAnsi="Aptos"/>
          <w:sz w:val="20"/>
        </w:rPr>
        <w:t>późn</w:t>
      </w:r>
      <w:proofErr w:type="spellEnd"/>
      <w:r w:rsidR="00367039" w:rsidRPr="00152818">
        <w:rPr>
          <w:rFonts w:ascii="Aptos" w:hAnsi="Aptos"/>
          <w:sz w:val="20"/>
        </w:rPr>
        <w:t xml:space="preserve">. zm.) w rozumieniu ww. ustawy. </w:t>
      </w:r>
    </w:p>
    <w:p w14:paraId="666AA48F" w14:textId="030A3163" w:rsidR="00367039" w:rsidRPr="00152818" w:rsidRDefault="00616C77" w:rsidP="0086763F">
      <w:pPr>
        <w:pStyle w:val="Akapitzlist"/>
        <w:numPr>
          <w:ilvl w:val="0"/>
          <w:numId w:val="2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Kupujący </w:t>
      </w:r>
      <w:r w:rsidR="00367039" w:rsidRPr="00152818">
        <w:rPr>
          <w:rFonts w:ascii="Aptos" w:hAnsi="Aptos"/>
          <w:sz w:val="20"/>
        </w:rPr>
        <w:t xml:space="preserve">oświadcza, że na dzień zawarcia niniejszej Umowy posiada status dużego przedsiębiorcy w rozumieniu ustawy z dnia 8 marca 2013 r. o przeciwdziałaniu nadmiernym opóźnieniom w transakcjach handlowych (tj. Dz.U. z 2023 r. poz. 1790 z </w:t>
      </w:r>
      <w:proofErr w:type="spellStart"/>
      <w:r w:rsidR="00367039" w:rsidRPr="00152818">
        <w:rPr>
          <w:rFonts w:ascii="Aptos" w:hAnsi="Aptos"/>
          <w:sz w:val="20"/>
        </w:rPr>
        <w:t>późn</w:t>
      </w:r>
      <w:proofErr w:type="spellEnd"/>
      <w:r w:rsidR="00367039" w:rsidRPr="00152818">
        <w:rPr>
          <w:rFonts w:ascii="Aptos" w:hAnsi="Aptos"/>
          <w:sz w:val="20"/>
        </w:rPr>
        <w:t xml:space="preserve">. zm.) w rozumieniu ww. ustawy. </w:t>
      </w:r>
    </w:p>
    <w:p w14:paraId="6DE1619F" w14:textId="02DBCE36" w:rsidR="0052274F" w:rsidRPr="00152818" w:rsidRDefault="0052274F" w:rsidP="0052274F">
      <w:pPr>
        <w:numPr>
          <w:ilvl w:val="0"/>
          <w:numId w:val="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 oświadcza, że rachunek jaki zostanie wskazany na fakturze będzie wskazany w zgłoszeniu identyfikacyjnym lub zgłoszeniu aktualizacyjnym złożonym przez Sprzeda</w:t>
      </w:r>
      <w:r w:rsidR="005E41D7" w:rsidRPr="00152818">
        <w:rPr>
          <w:rFonts w:ascii="Aptos" w:hAnsi="Aptos"/>
          <w:sz w:val="20"/>
        </w:rPr>
        <w:t>wcę</w:t>
      </w:r>
      <w:r w:rsidRPr="00152818">
        <w:rPr>
          <w:rFonts w:ascii="Aptos" w:hAnsi="Aptos"/>
          <w:sz w:val="20"/>
        </w:rPr>
        <w:t xml:space="preserve"> do naczelnika właściwego urzędu skarbowego i będzie znajdował się na tzw. „białej liście podatników VAT”, o której mowa w art. 96 b ustawy z dnia 11 marca 2004 r. o podatku od towarów i usług.</w:t>
      </w:r>
    </w:p>
    <w:p w14:paraId="7A6B057F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  <w:sectPr w:rsidR="0052274F" w:rsidRPr="00152818" w:rsidSect="0052274F">
          <w:pgSz w:w="11910" w:h="16840"/>
          <w:pgMar w:top="1360" w:right="1275" w:bottom="280" w:left="1275" w:header="708" w:footer="708" w:gutter="0"/>
          <w:cols w:space="708"/>
        </w:sectPr>
      </w:pPr>
    </w:p>
    <w:p w14:paraId="76BED956" w14:textId="45829435" w:rsidR="0052274F" w:rsidRPr="00152818" w:rsidRDefault="0052274F" w:rsidP="0052274F">
      <w:pPr>
        <w:numPr>
          <w:ilvl w:val="0"/>
          <w:numId w:val="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Jeżeli Kupujący stwierdzi, że rachunek wskazany przez Sprzeda</w:t>
      </w:r>
      <w:r w:rsidR="005E41D7" w:rsidRPr="00152818">
        <w:rPr>
          <w:rFonts w:ascii="Aptos" w:hAnsi="Aptos"/>
          <w:sz w:val="20"/>
        </w:rPr>
        <w:t>wcę</w:t>
      </w:r>
      <w:r w:rsidRPr="00152818">
        <w:rPr>
          <w:rFonts w:ascii="Aptos" w:hAnsi="Aptos"/>
          <w:sz w:val="20"/>
        </w:rPr>
        <w:t xml:space="preserve"> na fakturze nie znajduje się na tzw.</w:t>
      </w:r>
    </w:p>
    <w:p w14:paraId="12A4B05B" w14:textId="6BECB286" w:rsidR="0052274F" w:rsidRPr="00152818" w:rsidRDefault="0052274F" w:rsidP="0086763F">
      <w:pPr>
        <w:spacing w:line="276" w:lineRule="auto"/>
        <w:ind w:left="501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„białej liście podatników VAT” lub rachunek wskazany przez Sprzeda</w:t>
      </w:r>
      <w:r w:rsidR="005E41D7" w:rsidRPr="00152818">
        <w:rPr>
          <w:rFonts w:ascii="Aptos" w:hAnsi="Aptos"/>
          <w:sz w:val="20"/>
        </w:rPr>
        <w:t>wcę</w:t>
      </w:r>
      <w:r w:rsidRPr="00152818">
        <w:rPr>
          <w:rFonts w:ascii="Aptos" w:hAnsi="Aptos"/>
          <w:sz w:val="20"/>
        </w:rPr>
        <w:t xml:space="preserve"> nie spełnia wymogów określonych w wyżej pozwalających na stosowanie mechanizmu podzielonej płatności, Kupujący wstrzyma się z dokonaniem zapłaty do czasu wskazania innego rachunku przez Sprzeda</w:t>
      </w:r>
      <w:r w:rsidR="005E41D7" w:rsidRPr="00152818">
        <w:rPr>
          <w:rFonts w:ascii="Aptos" w:hAnsi="Aptos"/>
          <w:sz w:val="20"/>
        </w:rPr>
        <w:t>wcę</w:t>
      </w:r>
      <w:r w:rsidRPr="00152818">
        <w:rPr>
          <w:rFonts w:ascii="Aptos" w:hAnsi="Aptos"/>
          <w:sz w:val="20"/>
        </w:rPr>
        <w:t>, który będzie umieszczony na przedmiotowej liście oraz będzie spełniał takie warunki. Sprzedawca zrzeka się prawa do żądania odsetek za opóźnienie w płatności za okres opóźnienia w płatności wynikającego z wyżej wskazanych okoliczności.</w:t>
      </w:r>
    </w:p>
    <w:p w14:paraId="66B1BC0F" w14:textId="7289B67D" w:rsidR="0052274F" w:rsidRPr="00152818" w:rsidRDefault="0052274F" w:rsidP="0052274F">
      <w:pPr>
        <w:numPr>
          <w:ilvl w:val="0"/>
          <w:numId w:val="2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Sprzedawca ponosi wyłączną odpowiedzialność za wszelkie szkody poniesione przez Kupującego w przypadku, jeżeli oświadczenia i zapewnienia zawarte powyżej okażą się niezgodne z prawdą. Sprzedawca zobowiązuje się zwrócić Kupującemu wszelkie obciążenia nałożone z tego tytułu na Kupującego przez organy administracji skarbowej oraz zrekompensować szkodę, jaka powstała u Kupującego, wynikającą w szczególności, ale nie wyłącznie, z zakwestionowania przez organy administracji skarbowej prawidłowości odliczeń podatku VAT na podstawie wystawionych przez Sprzeda</w:t>
      </w:r>
      <w:r w:rsidR="005E41D7" w:rsidRPr="00152818">
        <w:rPr>
          <w:rFonts w:ascii="Aptos" w:hAnsi="Aptos"/>
          <w:sz w:val="20"/>
        </w:rPr>
        <w:t>wcę</w:t>
      </w:r>
      <w:r w:rsidRPr="00152818">
        <w:rPr>
          <w:rFonts w:ascii="Aptos" w:hAnsi="Aptos"/>
          <w:sz w:val="20"/>
        </w:rPr>
        <w:t xml:space="preserve"> faktur dokumentujących realizację Umowy, jak również braku możliwości zaliczenia przez Kupującego wydatków poniesionych z realizacją Umowy w koszty uzyskania przychodu.</w:t>
      </w:r>
    </w:p>
    <w:p w14:paraId="4B8879D1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</w:pPr>
    </w:p>
    <w:p w14:paraId="4DB6361E" w14:textId="77777777" w:rsidR="0052274F" w:rsidRPr="00152818" w:rsidRDefault="0052274F" w:rsidP="0052274F">
      <w:pPr>
        <w:spacing w:line="276" w:lineRule="auto"/>
        <w:jc w:val="center"/>
        <w:rPr>
          <w:rFonts w:ascii="Aptos" w:hAnsi="Aptos"/>
          <w:b/>
          <w:bCs/>
          <w:sz w:val="20"/>
        </w:rPr>
      </w:pPr>
      <w:r w:rsidRPr="00152818">
        <w:rPr>
          <w:rFonts w:ascii="Aptos" w:hAnsi="Aptos"/>
          <w:b/>
          <w:bCs/>
          <w:sz w:val="20"/>
        </w:rPr>
        <w:t>§ 10 Postanowienia końcowe</w:t>
      </w:r>
    </w:p>
    <w:p w14:paraId="62470C04" w14:textId="77777777" w:rsidR="0052274F" w:rsidRPr="00152818" w:rsidRDefault="0052274F" w:rsidP="0052274F">
      <w:pPr>
        <w:numPr>
          <w:ilvl w:val="0"/>
          <w:numId w:val="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Wszelkie zmiany Umowy (w tym również stanowiących jej integralną część załączników) dla swej ważności wymagają zachowania formy pisemnej.</w:t>
      </w:r>
    </w:p>
    <w:p w14:paraId="5AA4DD9A" w14:textId="3915498E" w:rsidR="0052274F" w:rsidRPr="00152818" w:rsidRDefault="0052274F" w:rsidP="0052274F">
      <w:pPr>
        <w:numPr>
          <w:ilvl w:val="0"/>
          <w:numId w:val="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Nieważność jednego lub więcej z postanowień Umowy nie pociąga za sobą nieważności innych jej postanowień. W takim wypadku Strony zobowiązują się do prowadzenia w dobrej wierze negocjacji zmierzających do zastąpienia nieważnych postanowień niniejszej </w:t>
      </w:r>
      <w:r w:rsidR="00EC2CB9" w:rsidRPr="00152818">
        <w:rPr>
          <w:rFonts w:ascii="Aptos" w:hAnsi="Aptos"/>
          <w:sz w:val="20"/>
        </w:rPr>
        <w:t>U</w:t>
      </w:r>
      <w:r w:rsidRPr="00152818">
        <w:rPr>
          <w:rFonts w:ascii="Aptos" w:hAnsi="Aptos"/>
          <w:sz w:val="20"/>
        </w:rPr>
        <w:t>mowy przez postanowienia, które będą w pełni ważne i skuteczne, jak również będą maksymalnie zbliżone, w odniesieniu do skutków ekonomicznych i intencji Stron, do postanowień dotkniętych nieważnością.</w:t>
      </w:r>
    </w:p>
    <w:p w14:paraId="6B6E47FF" w14:textId="282AC456" w:rsidR="00367039" w:rsidRPr="00152818" w:rsidRDefault="00EC2CB9" w:rsidP="00367039">
      <w:pPr>
        <w:pStyle w:val="Akapitzlist"/>
        <w:numPr>
          <w:ilvl w:val="0"/>
          <w:numId w:val="1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5E41D7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367039" w:rsidRPr="00152818">
        <w:rPr>
          <w:rFonts w:ascii="Aptos" w:hAnsi="Aptos"/>
          <w:sz w:val="20"/>
        </w:rPr>
        <w:t xml:space="preserve">nie figuruje 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</w:t>
      </w:r>
      <w:r w:rsidR="00367039" w:rsidRPr="00152818">
        <w:rPr>
          <w:rFonts w:ascii="Aptos" w:hAnsi="Aptos"/>
          <w:sz w:val="20"/>
        </w:rPr>
        <w:lastRenderedPageBreak/>
        <w:t xml:space="preserve">służących ochronie bezpieczeństwa narodowego (Dz.U. z 2025 r., poz. 514). </w:t>
      </w:r>
    </w:p>
    <w:p w14:paraId="43FB3BCC" w14:textId="24EE4024" w:rsidR="00367039" w:rsidRPr="00152818" w:rsidRDefault="00367039" w:rsidP="00367039">
      <w:pPr>
        <w:pStyle w:val="Akapitzlist"/>
        <w:numPr>
          <w:ilvl w:val="0"/>
          <w:numId w:val="1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W dniu podpisania Umowy </w:t>
      </w:r>
      <w:r w:rsidR="00616C77" w:rsidRPr="00152818">
        <w:rPr>
          <w:rFonts w:ascii="Aptos" w:hAnsi="Aptos"/>
          <w:sz w:val="20"/>
        </w:rPr>
        <w:t>Kupujący</w:t>
      </w:r>
      <w:r w:rsidRPr="00152818">
        <w:rPr>
          <w:rFonts w:ascii="Aptos" w:hAnsi="Aptos"/>
          <w:sz w:val="20"/>
        </w:rPr>
        <w:t xml:space="preserve"> przekazał </w:t>
      </w:r>
      <w:r w:rsidR="00616C77"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wcy</w:t>
      </w:r>
      <w:r w:rsidR="00616C77" w:rsidRPr="00152818">
        <w:rPr>
          <w:rFonts w:ascii="Aptos" w:hAnsi="Aptos"/>
          <w:sz w:val="20"/>
        </w:rPr>
        <w:t xml:space="preserve"> </w:t>
      </w:r>
      <w:r w:rsidRPr="00152818">
        <w:rPr>
          <w:rFonts w:ascii="Aptos" w:hAnsi="Aptos"/>
          <w:sz w:val="20"/>
        </w:rPr>
        <w:t xml:space="preserve">na piśmie, stanowiące Załącznik Nr </w:t>
      </w:r>
      <w:r w:rsidR="00616C77" w:rsidRPr="00152818">
        <w:rPr>
          <w:rFonts w:ascii="Aptos" w:hAnsi="Aptos"/>
          <w:sz w:val="20"/>
        </w:rPr>
        <w:t>4</w:t>
      </w:r>
      <w:r w:rsidRPr="00152818">
        <w:rPr>
          <w:rFonts w:ascii="Aptos" w:hAnsi="Aptos"/>
          <w:sz w:val="20"/>
        </w:rPr>
        <w:t xml:space="preserve"> do Umowy, informacje wymagane przez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 </w:t>
      </w:r>
    </w:p>
    <w:p w14:paraId="149EA2D2" w14:textId="6822C16C" w:rsidR="001B39B5" w:rsidRPr="003B76A9" w:rsidRDefault="00616C77" w:rsidP="001B39B5">
      <w:pPr>
        <w:pStyle w:val="Akapitzlist"/>
        <w:numPr>
          <w:ilvl w:val="0"/>
          <w:numId w:val="1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wca</w:t>
      </w:r>
      <w:r w:rsidRPr="00152818">
        <w:rPr>
          <w:rFonts w:ascii="Aptos" w:hAnsi="Aptos"/>
          <w:sz w:val="20"/>
        </w:rPr>
        <w:t xml:space="preserve"> </w:t>
      </w:r>
      <w:r w:rsidR="00367039" w:rsidRPr="00152818">
        <w:rPr>
          <w:rFonts w:ascii="Aptos" w:hAnsi="Aptos"/>
          <w:sz w:val="20"/>
        </w:rPr>
        <w:t xml:space="preserve">zobowiązuje się do niezwłocznego, nie później jednak niż w terminie 7 dni od zaistnienia zmiany, pisemnego informowania </w:t>
      </w:r>
      <w:r w:rsidRPr="00152818">
        <w:rPr>
          <w:rFonts w:ascii="Aptos" w:hAnsi="Aptos"/>
          <w:sz w:val="20"/>
        </w:rPr>
        <w:t>Kupującego</w:t>
      </w:r>
      <w:r w:rsidR="00367039" w:rsidRPr="00152818">
        <w:rPr>
          <w:rFonts w:ascii="Aptos" w:hAnsi="Aptos"/>
          <w:sz w:val="20"/>
        </w:rPr>
        <w:t xml:space="preserve"> o wszelkich zmianach dotyczących statusu prawnego swojej firmy, a także o wszczęciu wobec </w:t>
      </w:r>
      <w:r w:rsidRPr="00152818">
        <w:rPr>
          <w:rFonts w:ascii="Aptos" w:hAnsi="Aptos"/>
          <w:sz w:val="20"/>
        </w:rPr>
        <w:t>Sprzeda</w:t>
      </w:r>
      <w:r w:rsidR="006012EF" w:rsidRPr="00152818">
        <w:rPr>
          <w:rFonts w:ascii="Aptos" w:hAnsi="Aptos"/>
          <w:sz w:val="20"/>
        </w:rPr>
        <w:t>wcy</w:t>
      </w:r>
      <w:r w:rsidRPr="00152818">
        <w:rPr>
          <w:rFonts w:ascii="Aptos" w:hAnsi="Aptos"/>
          <w:sz w:val="20"/>
        </w:rPr>
        <w:t xml:space="preserve"> </w:t>
      </w:r>
      <w:r w:rsidR="00367039" w:rsidRPr="00152818">
        <w:rPr>
          <w:rFonts w:ascii="Aptos" w:hAnsi="Aptos"/>
          <w:sz w:val="20"/>
        </w:rPr>
        <w:t xml:space="preserve">postępowania upadłościowego, restrukturyzacyjnego, likwidacyjnego lub wydania nakazu zajęcia majątku. Niedochowanie tego obowiązku może stanowić podstawę do rozwiązania Umowy lub dochodzenia roszczeń odszkodowawczych. </w:t>
      </w:r>
    </w:p>
    <w:p w14:paraId="1E7C9AD4" w14:textId="60739CBB" w:rsidR="00367039" w:rsidRPr="00152818" w:rsidRDefault="00367039" w:rsidP="00F82BE1">
      <w:pPr>
        <w:pStyle w:val="Akapitzlist"/>
        <w:numPr>
          <w:ilvl w:val="0"/>
          <w:numId w:val="1"/>
        </w:numPr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Przedstawiciele Stron Umowy oświadczają, że od dat umocowania ich do działania w imieniu Stron do chwili podpisania niniejszej Umowy nie nastąpiły żadne zmiany w stanie faktycznym i prawnym, które mogły mieć jakikolwiek wpływ na ważność zaciągniętych przez nich zobowiązań. </w:t>
      </w:r>
    </w:p>
    <w:p w14:paraId="01D64939" w14:textId="77777777" w:rsidR="0052274F" w:rsidRPr="00152818" w:rsidRDefault="0052274F" w:rsidP="0052274F">
      <w:pPr>
        <w:numPr>
          <w:ilvl w:val="0"/>
          <w:numId w:val="1"/>
        </w:numPr>
        <w:spacing w:line="276" w:lineRule="auto"/>
        <w:jc w:val="both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W sprawach nieuregulowanych Umową zastosowanie mają właściwe przepisy prawa polskiego.</w:t>
      </w:r>
    </w:p>
    <w:p w14:paraId="14C3AEE1" w14:textId="77777777" w:rsidR="0052274F" w:rsidRPr="00152818" w:rsidRDefault="0052274F" w:rsidP="0052274F">
      <w:pPr>
        <w:numPr>
          <w:ilvl w:val="0"/>
          <w:numId w:val="1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Żadna ze Stron nie może bez uprzedniej, pisemnej zgody drugiej Strony przenieść na osoby trzecie całości lub części jakichkolwiek praw lub obowiązków wynikających z niniejszej Umowy.</w:t>
      </w:r>
    </w:p>
    <w:p w14:paraId="404EAA84" w14:textId="13F7B9C9" w:rsidR="00367039" w:rsidRPr="00152818" w:rsidRDefault="00367039" w:rsidP="00367039">
      <w:pPr>
        <w:numPr>
          <w:ilvl w:val="0"/>
          <w:numId w:val="1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Strony dołożą wszelkich starań, by ewentualne spory rozstrzygnąć polubownie.  </w:t>
      </w:r>
    </w:p>
    <w:p w14:paraId="3218B6CC" w14:textId="0789E901" w:rsidR="0052274F" w:rsidRPr="00152818" w:rsidRDefault="00367039" w:rsidP="0086763F">
      <w:pPr>
        <w:spacing w:line="276" w:lineRule="auto"/>
        <w:ind w:left="501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W przypadku, gdy nie dojdą do porozumienia, tj. po upływie 30 dnia od przekazania propozycji ugodowej drugiej Stronie - spory rozstrzygane będą przez Sąd właściwy dla siedziby </w:t>
      </w:r>
      <w:r w:rsidR="00616C77" w:rsidRPr="00152818">
        <w:rPr>
          <w:rFonts w:ascii="Aptos" w:hAnsi="Aptos"/>
          <w:sz w:val="20"/>
        </w:rPr>
        <w:t>Kupującego</w:t>
      </w:r>
      <w:r w:rsidRPr="00152818">
        <w:rPr>
          <w:rFonts w:ascii="Aptos" w:hAnsi="Aptos"/>
          <w:sz w:val="20"/>
        </w:rPr>
        <w:t>.</w:t>
      </w:r>
    </w:p>
    <w:p w14:paraId="4C3F9B3B" w14:textId="77777777" w:rsidR="00367039" w:rsidRPr="00152818" w:rsidRDefault="00367039" w:rsidP="00367039">
      <w:pPr>
        <w:numPr>
          <w:ilvl w:val="0"/>
          <w:numId w:val="1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Umowa wchodzi w życie z dniem podpisania przez ostatnią ze Stron. </w:t>
      </w:r>
    </w:p>
    <w:p w14:paraId="3F32F1D0" w14:textId="77777777" w:rsidR="00367039" w:rsidRPr="00152818" w:rsidRDefault="00367039" w:rsidP="00367039">
      <w:pPr>
        <w:numPr>
          <w:ilvl w:val="0"/>
          <w:numId w:val="1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Datą zawarcia Umowy jest data podpisania jej przez ostatnią ze Stron. W przypadku braku określenia dat złożenia podpisów pod Umową, datą zawarcia Umowy będzie data wskazana w jej komparycji. </w:t>
      </w:r>
    </w:p>
    <w:p w14:paraId="79297E68" w14:textId="77777777" w:rsidR="0052274F" w:rsidRPr="00152818" w:rsidRDefault="0052274F" w:rsidP="0052274F">
      <w:pPr>
        <w:numPr>
          <w:ilvl w:val="0"/>
          <w:numId w:val="1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Umowę sporządzono w 2 (dwóch) jednobrzmiących egzemplarzach po jednej dla każdej ze Stron.</w:t>
      </w:r>
    </w:p>
    <w:p w14:paraId="52ED29B0" w14:textId="7F9C6BB0" w:rsidR="00D559E7" w:rsidRPr="00152818" w:rsidRDefault="00D559E7" w:rsidP="0052274F">
      <w:pPr>
        <w:numPr>
          <w:ilvl w:val="0"/>
          <w:numId w:val="1"/>
        </w:num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Integralną część Umowy stanowią załączniki</w:t>
      </w:r>
      <w:r w:rsidR="005E41D7" w:rsidRPr="00152818">
        <w:rPr>
          <w:rFonts w:ascii="Aptos" w:hAnsi="Aptos"/>
          <w:sz w:val="20"/>
        </w:rPr>
        <w:t>:</w:t>
      </w:r>
    </w:p>
    <w:p w14:paraId="47E354DD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</w:pPr>
    </w:p>
    <w:p w14:paraId="4323861F" w14:textId="026C7E4A" w:rsidR="0052274F" w:rsidRPr="00152818" w:rsidRDefault="00D559E7" w:rsidP="00D559E7">
      <w:p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Załącznik nr 1 - </w:t>
      </w:r>
      <w:r w:rsidR="0048733E" w:rsidRPr="00152818">
        <w:rPr>
          <w:rFonts w:ascii="Aptos" w:hAnsi="Aptos"/>
          <w:sz w:val="20"/>
        </w:rPr>
        <w:t>Powołanie</w:t>
      </w:r>
      <w:r w:rsidR="0052274F" w:rsidRPr="00152818">
        <w:rPr>
          <w:rFonts w:ascii="Aptos" w:hAnsi="Aptos"/>
          <w:sz w:val="20"/>
        </w:rPr>
        <w:t xml:space="preserve"> </w:t>
      </w:r>
      <w:r w:rsidR="00616C77" w:rsidRPr="00152818">
        <w:rPr>
          <w:rFonts w:ascii="Aptos" w:hAnsi="Aptos"/>
          <w:sz w:val="20"/>
        </w:rPr>
        <w:t>Kupującego</w:t>
      </w:r>
      <w:r w:rsidRPr="00152818">
        <w:rPr>
          <w:rFonts w:ascii="Aptos" w:hAnsi="Aptos"/>
          <w:sz w:val="20"/>
        </w:rPr>
        <w:t>,</w:t>
      </w:r>
    </w:p>
    <w:p w14:paraId="0185C509" w14:textId="4933AD08" w:rsidR="00D559E7" w:rsidRPr="00152818" w:rsidRDefault="00D559E7" w:rsidP="00D559E7">
      <w:p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Załącznik nr 2 - KRS/CEDIG/Pełnomocnictwo-jeżeli dotyczy,</w:t>
      </w:r>
    </w:p>
    <w:p w14:paraId="44DD2469" w14:textId="0BBAD284" w:rsidR="0052274F" w:rsidRPr="00152818" w:rsidRDefault="00D559E7" w:rsidP="00D559E7">
      <w:p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 xml:space="preserve">Załącznik nr 3 - </w:t>
      </w:r>
      <w:r w:rsidR="0052274F" w:rsidRPr="00152818">
        <w:rPr>
          <w:rFonts w:ascii="Aptos" w:hAnsi="Aptos"/>
          <w:sz w:val="20"/>
        </w:rPr>
        <w:t>Oferta Sprzeda</w:t>
      </w:r>
      <w:r w:rsidR="005E41D7" w:rsidRPr="00152818">
        <w:rPr>
          <w:rFonts w:ascii="Aptos" w:hAnsi="Aptos"/>
          <w:sz w:val="20"/>
        </w:rPr>
        <w:t>wcy</w:t>
      </w:r>
      <w:r w:rsidRPr="00152818">
        <w:rPr>
          <w:rFonts w:ascii="Aptos" w:hAnsi="Aptos"/>
          <w:sz w:val="20"/>
        </w:rPr>
        <w:t>,</w:t>
      </w:r>
    </w:p>
    <w:p w14:paraId="62472CF8" w14:textId="21416123" w:rsidR="00D36A00" w:rsidRPr="00152818" w:rsidRDefault="00D559E7" w:rsidP="00C55A24">
      <w:pPr>
        <w:spacing w:line="276" w:lineRule="auto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Załącznik nr 4 - Klauzula informacyjn</w:t>
      </w:r>
      <w:r w:rsidR="00EC2CB9" w:rsidRPr="00152818">
        <w:rPr>
          <w:rFonts w:ascii="Aptos" w:hAnsi="Aptos"/>
          <w:sz w:val="20"/>
        </w:rPr>
        <w:t>a</w:t>
      </w:r>
      <w:r w:rsidRPr="00152818">
        <w:rPr>
          <w:rFonts w:ascii="Aptos" w:hAnsi="Aptos"/>
          <w:sz w:val="20"/>
        </w:rPr>
        <w:t>.</w:t>
      </w:r>
    </w:p>
    <w:p w14:paraId="60750357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28CEE7C2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54042AFF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733B8E01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44936A87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235EBFF0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714E43B5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2731935F" w14:textId="77777777" w:rsidR="00CB764D" w:rsidRPr="00152818" w:rsidRDefault="00CB764D" w:rsidP="00C55A24">
      <w:pPr>
        <w:spacing w:line="276" w:lineRule="auto"/>
        <w:rPr>
          <w:rFonts w:ascii="Aptos" w:hAnsi="Aptos"/>
          <w:sz w:val="20"/>
        </w:rPr>
      </w:pPr>
    </w:p>
    <w:p w14:paraId="7168FA09" w14:textId="77777777" w:rsidR="0052274F" w:rsidRPr="00152818" w:rsidRDefault="0052274F" w:rsidP="0052274F">
      <w:pPr>
        <w:spacing w:line="276" w:lineRule="auto"/>
        <w:rPr>
          <w:rFonts w:ascii="Aptos" w:hAnsi="Aptos"/>
          <w:sz w:val="20"/>
        </w:rPr>
      </w:pPr>
    </w:p>
    <w:p w14:paraId="79738BB0" w14:textId="7F32E157" w:rsidR="007D0274" w:rsidRPr="00152818" w:rsidRDefault="0052274F" w:rsidP="007E559B">
      <w:pPr>
        <w:spacing w:line="276" w:lineRule="auto"/>
        <w:ind w:left="720" w:firstLine="720"/>
        <w:rPr>
          <w:rFonts w:ascii="Aptos" w:hAnsi="Aptos"/>
          <w:sz w:val="20"/>
        </w:rPr>
      </w:pPr>
      <w:r w:rsidRPr="00152818">
        <w:rPr>
          <w:rFonts w:ascii="Aptos" w:hAnsi="Aptos"/>
          <w:sz w:val="20"/>
        </w:rPr>
        <w:t>KUPUJĄCY</w:t>
      </w:r>
      <w:r w:rsidRPr="00152818">
        <w:rPr>
          <w:rFonts w:ascii="Aptos" w:hAnsi="Aptos"/>
          <w:sz w:val="20"/>
        </w:rPr>
        <w:tab/>
      </w:r>
      <w:r w:rsidR="00D559E7" w:rsidRPr="00152818">
        <w:rPr>
          <w:rFonts w:ascii="Aptos" w:hAnsi="Aptos"/>
          <w:sz w:val="20"/>
        </w:rPr>
        <w:tab/>
      </w:r>
      <w:r w:rsidR="00D559E7" w:rsidRPr="00152818">
        <w:rPr>
          <w:rFonts w:ascii="Aptos" w:hAnsi="Aptos"/>
          <w:sz w:val="20"/>
        </w:rPr>
        <w:tab/>
      </w:r>
      <w:r w:rsidR="00D559E7" w:rsidRPr="00152818">
        <w:rPr>
          <w:rFonts w:ascii="Aptos" w:hAnsi="Aptos"/>
          <w:sz w:val="20"/>
        </w:rPr>
        <w:tab/>
      </w:r>
      <w:r w:rsidR="00D559E7" w:rsidRPr="00152818">
        <w:rPr>
          <w:rFonts w:ascii="Aptos" w:hAnsi="Aptos"/>
          <w:sz w:val="20"/>
        </w:rPr>
        <w:tab/>
      </w:r>
      <w:r w:rsidRPr="00152818">
        <w:rPr>
          <w:rFonts w:ascii="Aptos" w:hAnsi="Aptos"/>
          <w:sz w:val="20"/>
        </w:rPr>
        <w:t>SPRZEDA</w:t>
      </w:r>
      <w:r w:rsidR="00CB764D" w:rsidRPr="00152818">
        <w:rPr>
          <w:rFonts w:ascii="Aptos" w:hAnsi="Aptos"/>
          <w:sz w:val="20"/>
        </w:rPr>
        <w:t>WC</w:t>
      </w:r>
      <w:r w:rsidR="007D0274" w:rsidRPr="00152818">
        <w:rPr>
          <w:rFonts w:ascii="Aptos" w:hAnsi="Aptos"/>
          <w:sz w:val="20"/>
        </w:rPr>
        <w:t>A</w:t>
      </w:r>
    </w:p>
    <w:p w14:paraId="51D54E8A" w14:textId="77777777" w:rsidR="0052274F" w:rsidRPr="00152818" w:rsidRDefault="0052274F" w:rsidP="007E559B">
      <w:pPr>
        <w:spacing w:line="276" w:lineRule="auto"/>
        <w:ind w:left="720" w:firstLine="720"/>
        <w:rPr>
          <w:rFonts w:ascii="Aptos" w:hAnsi="Aptos"/>
          <w:sz w:val="20"/>
        </w:rPr>
      </w:pPr>
    </w:p>
    <w:sectPr w:rsidR="0052274F" w:rsidRPr="00152818" w:rsidSect="007D0274">
      <w:type w:val="continuous"/>
      <w:pgSz w:w="11910" w:h="16840"/>
      <w:pgMar w:top="136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36AD"/>
    <w:multiLevelType w:val="hybridMultilevel"/>
    <w:tmpl w:val="6DF258A4"/>
    <w:lvl w:ilvl="0" w:tplc="ECB4644C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11508644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464AF056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92DC727A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564CFD9E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2B641A3A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8BEEB786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10026314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4E2EACCC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77054FD"/>
    <w:multiLevelType w:val="hybridMultilevel"/>
    <w:tmpl w:val="5F26996A"/>
    <w:lvl w:ilvl="0" w:tplc="E572DCEA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89DAFB1A">
      <w:start w:val="1"/>
      <w:numFmt w:val="decimal"/>
      <w:lvlText w:val="%2)"/>
      <w:lvlJc w:val="left"/>
      <w:pPr>
        <w:ind w:left="1713" w:hanging="49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2" w:tplc="E2649A82">
      <w:numFmt w:val="bullet"/>
      <w:lvlText w:val="•"/>
      <w:lvlJc w:val="left"/>
      <w:pPr>
        <w:ind w:left="2568" w:hanging="492"/>
      </w:pPr>
      <w:rPr>
        <w:rFonts w:hint="default"/>
        <w:lang w:val="pl-PL" w:eastAsia="en-US" w:bidi="ar-SA"/>
      </w:rPr>
    </w:lvl>
    <w:lvl w:ilvl="3" w:tplc="193EB180">
      <w:numFmt w:val="bullet"/>
      <w:lvlText w:val="•"/>
      <w:lvlJc w:val="left"/>
      <w:pPr>
        <w:ind w:left="3416" w:hanging="492"/>
      </w:pPr>
      <w:rPr>
        <w:rFonts w:hint="default"/>
        <w:lang w:val="pl-PL" w:eastAsia="en-US" w:bidi="ar-SA"/>
      </w:rPr>
    </w:lvl>
    <w:lvl w:ilvl="4" w:tplc="0144F166">
      <w:numFmt w:val="bullet"/>
      <w:lvlText w:val="•"/>
      <w:lvlJc w:val="left"/>
      <w:pPr>
        <w:ind w:left="4265" w:hanging="492"/>
      </w:pPr>
      <w:rPr>
        <w:rFonts w:hint="default"/>
        <w:lang w:val="pl-PL" w:eastAsia="en-US" w:bidi="ar-SA"/>
      </w:rPr>
    </w:lvl>
    <w:lvl w:ilvl="5" w:tplc="9B105396">
      <w:numFmt w:val="bullet"/>
      <w:lvlText w:val="•"/>
      <w:lvlJc w:val="left"/>
      <w:pPr>
        <w:ind w:left="5113" w:hanging="492"/>
      </w:pPr>
      <w:rPr>
        <w:rFonts w:hint="default"/>
        <w:lang w:val="pl-PL" w:eastAsia="en-US" w:bidi="ar-SA"/>
      </w:rPr>
    </w:lvl>
    <w:lvl w:ilvl="6" w:tplc="F6105D0A">
      <w:numFmt w:val="bullet"/>
      <w:lvlText w:val="•"/>
      <w:lvlJc w:val="left"/>
      <w:pPr>
        <w:ind w:left="5962" w:hanging="492"/>
      </w:pPr>
      <w:rPr>
        <w:rFonts w:hint="default"/>
        <w:lang w:val="pl-PL" w:eastAsia="en-US" w:bidi="ar-SA"/>
      </w:rPr>
    </w:lvl>
    <w:lvl w:ilvl="7" w:tplc="C1F21754">
      <w:numFmt w:val="bullet"/>
      <w:lvlText w:val="•"/>
      <w:lvlJc w:val="left"/>
      <w:pPr>
        <w:ind w:left="6810" w:hanging="492"/>
      </w:pPr>
      <w:rPr>
        <w:rFonts w:hint="default"/>
        <w:lang w:val="pl-PL" w:eastAsia="en-US" w:bidi="ar-SA"/>
      </w:rPr>
    </w:lvl>
    <w:lvl w:ilvl="8" w:tplc="4D1A6C94">
      <w:numFmt w:val="bullet"/>
      <w:lvlText w:val="•"/>
      <w:lvlJc w:val="left"/>
      <w:pPr>
        <w:ind w:left="7659" w:hanging="492"/>
      </w:pPr>
      <w:rPr>
        <w:rFonts w:hint="default"/>
        <w:lang w:val="pl-PL" w:eastAsia="en-US" w:bidi="ar-SA"/>
      </w:rPr>
    </w:lvl>
  </w:abstractNum>
  <w:abstractNum w:abstractNumId="2" w15:restartNumberingAfterBreak="0">
    <w:nsid w:val="1A207030"/>
    <w:multiLevelType w:val="hybridMultilevel"/>
    <w:tmpl w:val="436AC49E"/>
    <w:lvl w:ilvl="0" w:tplc="811EBCB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73E6B"/>
    <w:multiLevelType w:val="hybridMultilevel"/>
    <w:tmpl w:val="9A66A2BC"/>
    <w:lvl w:ilvl="0" w:tplc="6EF07494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BD388AE4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E75087D6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8FF8C08A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14AE9AF4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1CE271DC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6FCAFE64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0B2AC426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64569566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3792192B"/>
    <w:multiLevelType w:val="hybridMultilevel"/>
    <w:tmpl w:val="84C86A4E"/>
    <w:lvl w:ilvl="0" w:tplc="93E668A8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8BE2FF58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78A0EEAC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C0261A9A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CD663C12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C9B2260C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1F6E2AE4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FC64441C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714AB5A4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481E7278"/>
    <w:multiLevelType w:val="hybridMultilevel"/>
    <w:tmpl w:val="8B4682C6"/>
    <w:lvl w:ilvl="0" w:tplc="4498EB0A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7A20AE24">
      <w:start w:val="1"/>
      <w:numFmt w:val="decimal"/>
      <w:lvlText w:val="%2)"/>
      <w:lvlJc w:val="left"/>
      <w:pPr>
        <w:ind w:left="158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2" w:tplc="09BE128E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22522786">
      <w:numFmt w:val="bullet"/>
      <w:lvlText w:val="•"/>
      <w:lvlJc w:val="left"/>
      <w:pPr>
        <w:ind w:left="3308" w:hanging="360"/>
      </w:pPr>
      <w:rPr>
        <w:rFonts w:hint="default"/>
        <w:lang w:val="pl-PL" w:eastAsia="en-US" w:bidi="ar-SA"/>
      </w:rPr>
    </w:lvl>
    <w:lvl w:ilvl="4" w:tplc="8E96AD56">
      <w:numFmt w:val="bullet"/>
      <w:lvlText w:val="•"/>
      <w:lvlJc w:val="left"/>
      <w:pPr>
        <w:ind w:left="4172" w:hanging="360"/>
      </w:pPr>
      <w:rPr>
        <w:rFonts w:hint="default"/>
        <w:lang w:val="pl-PL" w:eastAsia="en-US" w:bidi="ar-SA"/>
      </w:rPr>
    </w:lvl>
    <w:lvl w:ilvl="5" w:tplc="5D168FEC">
      <w:numFmt w:val="bullet"/>
      <w:lvlText w:val="•"/>
      <w:lvlJc w:val="left"/>
      <w:pPr>
        <w:ind w:left="5036" w:hanging="360"/>
      </w:pPr>
      <w:rPr>
        <w:rFonts w:hint="default"/>
        <w:lang w:val="pl-PL" w:eastAsia="en-US" w:bidi="ar-SA"/>
      </w:rPr>
    </w:lvl>
    <w:lvl w:ilvl="6" w:tplc="B9E2B81C">
      <w:numFmt w:val="bullet"/>
      <w:lvlText w:val="•"/>
      <w:lvlJc w:val="left"/>
      <w:pPr>
        <w:ind w:left="5900" w:hanging="360"/>
      </w:pPr>
      <w:rPr>
        <w:rFonts w:hint="default"/>
        <w:lang w:val="pl-PL" w:eastAsia="en-US" w:bidi="ar-SA"/>
      </w:rPr>
    </w:lvl>
    <w:lvl w:ilvl="7" w:tplc="93DAA86E">
      <w:numFmt w:val="bullet"/>
      <w:lvlText w:val="•"/>
      <w:lvlJc w:val="left"/>
      <w:pPr>
        <w:ind w:left="6764" w:hanging="360"/>
      </w:pPr>
      <w:rPr>
        <w:rFonts w:hint="default"/>
        <w:lang w:val="pl-PL" w:eastAsia="en-US" w:bidi="ar-SA"/>
      </w:rPr>
    </w:lvl>
    <w:lvl w:ilvl="8" w:tplc="108C3DF2">
      <w:numFmt w:val="bullet"/>
      <w:lvlText w:val="•"/>
      <w:lvlJc w:val="left"/>
      <w:pPr>
        <w:ind w:left="7628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4863397F"/>
    <w:multiLevelType w:val="hybridMultilevel"/>
    <w:tmpl w:val="F2AC6A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A0672EC"/>
    <w:multiLevelType w:val="hybridMultilevel"/>
    <w:tmpl w:val="94D2B26E"/>
    <w:lvl w:ilvl="0" w:tplc="B100EFA8">
      <w:start w:val="1"/>
      <w:numFmt w:val="lowerLetter"/>
      <w:lvlText w:val="%1)"/>
      <w:lvlJc w:val="left"/>
      <w:pPr>
        <w:ind w:left="501" w:hanging="360"/>
      </w:pPr>
      <w:rPr>
        <w:rFonts w:hint="default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5EB05A28"/>
    <w:multiLevelType w:val="hybridMultilevel"/>
    <w:tmpl w:val="EA30EA50"/>
    <w:lvl w:ilvl="0" w:tplc="AD20244C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EB140A14">
      <w:start w:val="1"/>
      <w:numFmt w:val="decimal"/>
      <w:lvlText w:val="%2.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2" w:tplc="1C28735E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6400C272">
      <w:numFmt w:val="bullet"/>
      <w:lvlText w:val="•"/>
      <w:lvlJc w:val="left"/>
      <w:pPr>
        <w:ind w:left="2748" w:hanging="360"/>
      </w:pPr>
      <w:rPr>
        <w:rFonts w:hint="default"/>
        <w:lang w:val="pl-PL" w:eastAsia="en-US" w:bidi="ar-SA"/>
      </w:rPr>
    </w:lvl>
    <w:lvl w:ilvl="4" w:tplc="3558E7D0">
      <w:numFmt w:val="bullet"/>
      <w:lvlText w:val="•"/>
      <w:lvlJc w:val="left"/>
      <w:pPr>
        <w:ind w:left="3692" w:hanging="360"/>
      </w:pPr>
      <w:rPr>
        <w:rFonts w:hint="default"/>
        <w:lang w:val="pl-PL" w:eastAsia="en-US" w:bidi="ar-SA"/>
      </w:rPr>
    </w:lvl>
    <w:lvl w:ilvl="5" w:tplc="9A1A5454">
      <w:numFmt w:val="bullet"/>
      <w:lvlText w:val="•"/>
      <w:lvlJc w:val="left"/>
      <w:pPr>
        <w:ind w:left="4636" w:hanging="360"/>
      </w:pPr>
      <w:rPr>
        <w:rFonts w:hint="default"/>
        <w:lang w:val="pl-PL" w:eastAsia="en-US" w:bidi="ar-SA"/>
      </w:rPr>
    </w:lvl>
    <w:lvl w:ilvl="6" w:tplc="738A0FB4">
      <w:numFmt w:val="bullet"/>
      <w:lvlText w:val="•"/>
      <w:lvlJc w:val="left"/>
      <w:pPr>
        <w:ind w:left="5580" w:hanging="360"/>
      </w:pPr>
      <w:rPr>
        <w:rFonts w:hint="default"/>
        <w:lang w:val="pl-PL" w:eastAsia="en-US" w:bidi="ar-SA"/>
      </w:rPr>
    </w:lvl>
    <w:lvl w:ilvl="7" w:tplc="DE38C45A">
      <w:numFmt w:val="bullet"/>
      <w:lvlText w:val="•"/>
      <w:lvlJc w:val="left"/>
      <w:pPr>
        <w:ind w:left="6524" w:hanging="360"/>
      </w:pPr>
      <w:rPr>
        <w:rFonts w:hint="default"/>
        <w:lang w:val="pl-PL" w:eastAsia="en-US" w:bidi="ar-SA"/>
      </w:rPr>
    </w:lvl>
    <w:lvl w:ilvl="8" w:tplc="231EBCA4">
      <w:numFmt w:val="bullet"/>
      <w:lvlText w:val="•"/>
      <w:lvlJc w:val="left"/>
      <w:pPr>
        <w:ind w:left="7468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625F1175"/>
    <w:multiLevelType w:val="hybridMultilevel"/>
    <w:tmpl w:val="E1DC605A"/>
    <w:lvl w:ilvl="0" w:tplc="ECE0F3C4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44B2EFB4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6B0E56D8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00CAC7B2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7D2C8334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D688E22A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0CFCA164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11E27108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BC80FC10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6B380812"/>
    <w:multiLevelType w:val="hybridMultilevel"/>
    <w:tmpl w:val="7146ED2C"/>
    <w:lvl w:ilvl="0" w:tplc="607831EA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686C8A46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0BAC0B48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4AFE45E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13FAC702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4D0AF8F8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F98ACFCE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A7389522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C2667D14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6F457D29"/>
    <w:multiLevelType w:val="hybridMultilevel"/>
    <w:tmpl w:val="17B8630C"/>
    <w:lvl w:ilvl="0" w:tplc="201E9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B4195"/>
    <w:multiLevelType w:val="hybridMultilevel"/>
    <w:tmpl w:val="63367EE4"/>
    <w:lvl w:ilvl="0" w:tplc="76F2B248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056AFFA6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15C0A6A6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AEA22978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5AFE1D02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33280B1E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CA3269AA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261A25CA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003A2226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7F44278B"/>
    <w:multiLevelType w:val="hybridMultilevel"/>
    <w:tmpl w:val="8C82D096"/>
    <w:lvl w:ilvl="0" w:tplc="9BBE6534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06E4B8CC">
      <w:start w:val="1"/>
      <w:numFmt w:val="decimal"/>
      <w:lvlText w:val="%2)"/>
      <w:lvlJc w:val="left"/>
      <w:pPr>
        <w:ind w:left="158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2" w:tplc="EF369B9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9F7AADDA">
      <w:numFmt w:val="bullet"/>
      <w:lvlText w:val="•"/>
      <w:lvlJc w:val="left"/>
      <w:pPr>
        <w:ind w:left="3308" w:hanging="360"/>
      </w:pPr>
      <w:rPr>
        <w:rFonts w:hint="default"/>
        <w:lang w:val="pl-PL" w:eastAsia="en-US" w:bidi="ar-SA"/>
      </w:rPr>
    </w:lvl>
    <w:lvl w:ilvl="4" w:tplc="EE6C263A">
      <w:numFmt w:val="bullet"/>
      <w:lvlText w:val="•"/>
      <w:lvlJc w:val="left"/>
      <w:pPr>
        <w:ind w:left="4172" w:hanging="360"/>
      </w:pPr>
      <w:rPr>
        <w:rFonts w:hint="default"/>
        <w:lang w:val="pl-PL" w:eastAsia="en-US" w:bidi="ar-SA"/>
      </w:rPr>
    </w:lvl>
    <w:lvl w:ilvl="5" w:tplc="F568253C">
      <w:numFmt w:val="bullet"/>
      <w:lvlText w:val="•"/>
      <w:lvlJc w:val="left"/>
      <w:pPr>
        <w:ind w:left="5036" w:hanging="360"/>
      </w:pPr>
      <w:rPr>
        <w:rFonts w:hint="default"/>
        <w:lang w:val="pl-PL" w:eastAsia="en-US" w:bidi="ar-SA"/>
      </w:rPr>
    </w:lvl>
    <w:lvl w:ilvl="6" w:tplc="F0FA62DC">
      <w:numFmt w:val="bullet"/>
      <w:lvlText w:val="•"/>
      <w:lvlJc w:val="left"/>
      <w:pPr>
        <w:ind w:left="5900" w:hanging="360"/>
      </w:pPr>
      <w:rPr>
        <w:rFonts w:hint="default"/>
        <w:lang w:val="pl-PL" w:eastAsia="en-US" w:bidi="ar-SA"/>
      </w:rPr>
    </w:lvl>
    <w:lvl w:ilvl="7" w:tplc="09CE7090">
      <w:numFmt w:val="bullet"/>
      <w:lvlText w:val="•"/>
      <w:lvlJc w:val="left"/>
      <w:pPr>
        <w:ind w:left="6764" w:hanging="360"/>
      </w:pPr>
      <w:rPr>
        <w:rFonts w:hint="default"/>
        <w:lang w:val="pl-PL" w:eastAsia="en-US" w:bidi="ar-SA"/>
      </w:rPr>
    </w:lvl>
    <w:lvl w:ilvl="8" w:tplc="B1E647EC">
      <w:numFmt w:val="bullet"/>
      <w:lvlText w:val="•"/>
      <w:lvlJc w:val="left"/>
      <w:pPr>
        <w:ind w:left="7628" w:hanging="360"/>
      </w:pPr>
      <w:rPr>
        <w:rFonts w:hint="default"/>
        <w:lang w:val="pl-PL" w:eastAsia="en-US" w:bidi="ar-SA"/>
      </w:rPr>
    </w:lvl>
  </w:abstractNum>
  <w:num w:numId="1" w16cid:durableId="1581401428">
    <w:abstractNumId w:val="8"/>
  </w:num>
  <w:num w:numId="2" w16cid:durableId="1224298180">
    <w:abstractNumId w:val="9"/>
  </w:num>
  <w:num w:numId="3" w16cid:durableId="1634094850">
    <w:abstractNumId w:val="10"/>
  </w:num>
  <w:num w:numId="4" w16cid:durableId="1019311049">
    <w:abstractNumId w:val="5"/>
  </w:num>
  <w:num w:numId="5" w16cid:durableId="1388603952">
    <w:abstractNumId w:val="13"/>
  </w:num>
  <w:num w:numId="6" w16cid:durableId="1067262971">
    <w:abstractNumId w:val="4"/>
  </w:num>
  <w:num w:numId="7" w16cid:durableId="1414083949">
    <w:abstractNumId w:val="0"/>
  </w:num>
  <w:num w:numId="8" w16cid:durableId="52045469">
    <w:abstractNumId w:val="3"/>
  </w:num>
  <w:num w:numId="9" w16cid:durableId="397820829">
    <w:abstractNumId w:val="1"/>
  </w:num>
  <w:num w:numId="10" w16cid:durableId="947466830">
    <w:abstractNumId w:val="12"/>
  </w:num>
  <w:num w:numId="11" w16cid:durableId="1906258739">
    <w:abstractNumId w:val="2"/>
  </w:num>
  <w:num w:numId="12" w16cid:durableId="2082290608">
    <w:abstractNumId w:val="6"/>
  </w:num>
  <w:num w:numId="13" w16cid:durableId="135609999">
    <w:abstractNumId w:val="7"/>
  </w:num>
  <w:num w:numId="14" w16cid:durableId="17980638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B06"/>
    <w:rsid w:val="0001740C"/>
    <w:rsid w:val="00030126"/>
    <w:rsid w:val="0004215B"/>
    <w:rsid w:val="000F0D81"/>
    <w:rsid w:val="000F348F"/>
    <w:rsid w:val="00117B78"/>
    <w:rsid w:val="0015187D"/>
    <w:rsid w:val="00152818"/>
    <w:rsid w:val="00191DF2"/>
    <w:rsid w:val="00193A2E"/>
    <w:rsid w:val="001A5C8F"/>
    <w:rsid w:val="001B39B5"/>
    <w:rsid w:val="001C2567"/>
    <w:rsid w:val="001F67EB"/>
    <w:rsid w:val="0021566F"/>
    <w:rsid w:val="0022352B"/>
    <w:rsid w:val="00274FFE"/>
    <w:rsid w:val="00280A6E"/>
    <w:rsid w:val="002C1B74"/>
    <w:rsid w:val="00367039"/>
    <w:rsid w:val="003955B5"/>
    <w:rsid w:val="003B072D"/>
    <w:rsid w:val="003B76A9"/>
    <w:rsid w:val="00423192"/>
    <w:rsid w:val="0047380A"/>
    <w:rsid w:val="0048733E"/>
    <w:rsid w:val="004A6BBC"/>
    <w:rsid w:val="0052274F"/>
    <w:rsid w:val="00527798"/>
    <w:rsid w:val="00577424"/>
    <w:rsid w:val="005C2995"/>
    <w:rsid w:val="005E4057"/>
    <w:rsid w:val="005E41D7"/>
    <w:rsid w:val="006012EF"/>
    <w:rsid w:val="00616C77"/>
    <w:rsid w:val="00630F4C"/>
    <w:rsid w:val="00640973"/>
    <w:rsid w:val="00650935"/>
    <w:rsid w:val="006D206D"/>
    <w:rsid w:val="006E377E"/>
    <w:rsid w:val="007163CB"/>
    <w:rsid w:val="0075709B"/>
    <w:rsid w:val="00760758"/>
    <w:rsid w:val="007A61DE"/>
    <w:rsid w:val="007D0274"/>
    <w:rsid w:val="007E559B"/>
    <w:rsid w:val="00804D82"/>
    <w:rsid w:val="008640D2"/>
    <w:rsid w:val="00866B06"/>
    <w:rsid w:val="0086763F"/>
    <w:rsid w:val="00872339"/>
    <w:rsid w:val="009635A9"/>
    <w:rsid w:val="00995A8B"/>
    <w:rsid w:val="009B2FED"/>
    <w:rsid w:val="009B346F"/>
    <w:rsid w:val="00A26EB0"/>
    <w:rsid w:val="00A37C40"/>
    <w:rsid w:val="00A56B1F"/>
    <w:rsid w:val="00A5738C"/>
    <w:rsid w:val="00A611D3"/>
    <w:rsid w:val="00A6692D"/>
    <w:rsid w:val="00AA060B"/>
    <w:rsid w:val="00AD08A8"/>
    <w:rsid w:val="00B21012"/>
    <w:rsid w:val="00B22792"/>
    <w:rsid w:val="00B419AF"/>
    <w:rsid w:val="00B44264"/>
    <w:rsid w:val="00BF2101"/>
    <w:rsid w:val="00C11E9E"/>
    <w:rsid w:val="00C55A24"/>
    <w:rsid w:val="00C87553"/>
    <w:rsid w:val="00C92C81"/>
    <w:rsid w:val="00CA366F"/>
    <w:rsid w:val="00CB764D"/>
    <w:rsid w:val="00D01B8B"/>
    <w:rsid w:val="00D10823"/>
    <w:rsid w:val="00D36A00"/>
    <w:rsid w:val="00D559E7"/>
    <w:rsid w:val="00D66D2C"/>
    <w:rsid w:val="00E3691A"/>
    <w:rsid w:val="00E8040C"/>
    <w:rsid w:val="00EC2CB9"/>
    <w:rsid w:val="00ED370C"/>
    <w:rsid w:val="00EE3782"/>
    <w:rsid w:val="00EE52D0"/>
    <w:rsid w:val="00F66DF6"/>
    <w:rsid w:val="00F82BE1"/>
    <w:rsid w:val="00FC4DFE"/>
    <w:rsid w:val="00FE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E1673"/>
  <w15:docId w15:val="{6226414B-D860-406B-AD74-23A61B12D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01"/>
    </w:pPr>
    <w:rPr>
      <w:sz w:val="20"/>
      <w:szCs w:val="20"/>
    </w:rPr>
  </w:style>
  <w:style w:type="paragraph" w:styleId="Akapitzlist">
    <w:name w:val="List Paragraph"/>
    <w:aliases w:val="lp1,List Paragraph2,lp11,CW_Lista,L1,Numerowanie,normalny tekst,BulletC,Wyliczanie,Obiekt,Akapit z listą31,Bullets,Preambuła,Wypunktowanie,CP-UC,CP-Punkty,Bullet List,List - bullets,Equipment,Bullet 1,wypunktowanie,sw tekst,List Paragraph"/>
    <w:basedOn w:val="Normalny"/>
    <w:link w:val="AkapitzlistZnak"/>
    <w:uiPriority w:val="34"/>
    <w:qFormat/>
    <w:pPr>
      <w:ind w:left="501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52274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274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A366F"/>
    <w:pPr>
      <w:widowControl/>
      <w:autoSpaceDE/>
      <w:autoSpaceDN/>
    </w:pPr>
    <w:rPr>
      <w:rFonts w:ascii="Calibri" w:eastAsia="Calibri" w:hAnsi="Calibri" w:cs="Calibri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0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040C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40C"/>
    <w:rPr>
      <w:rFonts w:ascii="Calibri" w:eastAsia="Calibri" w:hAnsi="Calibri" w:cs="Calibri"/>
      <w:b/>
      <w:bCs/>
      <w:sz w:val="20"/>
      <w:szCs w:val="20"/>
      <w:lang w:val="pl-PL"/>
    </w:rPr>
  </w:style>
  <w:style w:type="character" w:customStyle="1" w:styleId="AkapitzlistZnak">
    <w:name w:val="Akapit z listą Znak"/>
    <w:aliases w:val="lp1 Znak,List Paragraph2 Znak,lp11 Znak,CW_Lista Znak,L1 Znak,Numerowanie Znak,normalny tekst Znak,BulletC Znak,Wyliczanie Znak,Obiekt Znak,Akapit z listą31 Znak,Bullets Znak,Preambuła Znak,Wypunktowanie Znak,CP-UC Znak,Bullet 1 Znak"/>
    <w:link w:val="Akapitzlist"/>
    <w:uiPriority w:val="34"/>
    <w:qFormat/>
    <w:locked/>
    <w:rsid w:val="00D10823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2990</Words>
  <Characters>17941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- 2026-03-04 Umowa - Zakup elektrycznego pojazdu wolnobieÅ¼nego_01.docx</vt:lpstr>
    </vt:vector>
  </TitlesOfParts>
  <Company/>
  <LinksUpToDate>false</LinksUpToDate>
  <CharactersWithSpaces>20890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- 2026-03-04 Umowa - Zakup elektrycznego pojazdu wolnobieÅ¼nego_01.docx</dc:title>
  <dc:creator>Robert MaÅ‡kiewicz</dc:creator>
  <cp:lastModifiedBy>Ewa Rogulska</cp:lastModifiedBy>
  <cp:revision>12</cp:revision>
  <dcterms:created xsi:type="dcterms:W3CDTF">2026-09-01T10:16:00Z</dcterms:created>
  <dcterms:modified xsi:type="dcterms:W3CDTF">2026-09-09T08:45:00Z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2026-03-04T00:00:00Z</vt:filetime>
  </property>
  <property fmtid="{D5CDD505-2E9C-101B-9397-08002B2CF9AE}" pid="4" name="LastSaved">
    <vt:filetime>2026-06-08T00:00:00Z</vt:filetime>
  </property>
  <property fmtid="{D5CDD505-2E9C-101B-9397-08002B2CF9AE}" pid="5" name="Producer">
    <vt:lpwstr>Microsoft: Print To PDF</vt:lpwstr>
  </property>
</Properties>
</file>